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7406FB" w14:textId="24CAF0A1" w:rsidR="00FF3431" w:rsidRPr="00230596" w:rsidRDefault="00E26C59">
      <w:pPr>
        <w:rPr>
          <w:b/>
          <w:sz w:val="32"/>
          <w:szCs w:val="32"/>
        </w:rPr>
      </w:pPr>
      <w:r w:rsidRPr="00230596">
        <w:rPr>
          <w:b/>
          <w:sz w:val="32"/>
          <w:szCs w:val="32"/>
        </w:rPr>
        <w:t xml:space="preserve">The Rufopoly Resource Kit Proposed version </w:t>
      </w:r>
      <w:r w:rsidR="00BB6294" w:rsidRPr="00230596">
        <w:rPr>
          <w:b/>
          <w:sz w:val="32"/>
          <w:szCs w:val="32"/>
        </w:rPr>
        <w:t>1 May 2015</w:t>
      </w:r>
      <w:r w:rsidR="00F12266">
        <w:rPr>
          <w:b/>
          <w:sz w:val="32"/>
          <w:szCs w:val="32"/>
        </w:rPr>
        <w:t>.</w:t>
      </w:r>
      <w:r w:rsidR="00BB6294" w:rsidRPr="00230596">
        <w:rPr>
          <w:b/>
          <w:sz w:val="32"/>
          <w:szCs w:val="32"/>
        </w:rPr>
        <w:t xml:space="preserve"> </w:t>
      </w:r>
    </w:p>
    <w:p w14:paraId="113C9E22" w14:textId="78DE4436" w:rsidR="00E26C59" w:rsidRPr="00BB6294" w:rsidRDefault="00E26C59">
      <w:pPr>
        <w:rPr>
          <w:b/>
        </w:rPr>
      </w:pPr>
      <w:r w:rsidRPr="00BB6294">
        <w:rPr>
          <w:b/>
        </w:rPr>
        <w:t>R</w:t>
      </w:r>
      <w:r w:rsidR="00230596">
        <w:rPr>
          <w:b/>
        </w:rPr>
        <w:t>ATIONALE</w:t>
      </w:r>
      <w:r w:rsidRPr="00BB6294">
        <w:rPr>
          <w:b/>
        </w:rPr>
        <w:t xml:space="preserve"> </w:t>
      </w:r>
    </w:p>
    <w:p w14:paraId="5D8B34BF" w14:textId="4E792765" w:rsidR="00E26C59" w:rsidRDefault="00044FDC" w:rsidP="00B14F45">
      <w:pPr>
        <w:pStyle w:val="ListParagraph"/>
        <w:numPr>
          <w:ilvl w:val="0"/>
          <w:numId w:val="1"/>
        </w:numPr>
      </w:pPr>
      <w:r>
        <w:t>F</w:t>
      </w:r>
      <w:r w:rsidR="00E26C59">
        <w:t>ollowing three workshops</w:t>
      </w:r>
      <w:r w:rsidR="00A37683">
        <w:t xml:space="preserve"> in A</w:t>
      </w:r>
      <w:bookmarkStart w:id="0" w:name="_GoBack"/>
      <w:bookmarkEnd w:id="0"/>
      <w:r w:rsidR="00A37683">
        <w:t xml:space="preserve">pril 2015 </w:t>
      </w:r>
      <w:r>
        <w:t xml:space="preserve">(Birmingham, Aberystwyth and Edinburgh) the core team </w:t>
      </w:r>
      <w:r w:rsidR="00E26C59">
        <w:t xml:space="preserve">(Scott, Carter, Adams and Gibbs) have </w:t>
      </w:r>
      <w:r>
        <w:t xml:space="preserve">synergised </w:t>
      </w:r>
      <w:r w:rsidR="00E26C59">
        <w:t>the various ideas and intelligence</w:t>
      </w:r>
      <w:r>
        <w:t xml:space="preserve"> emerging </w:t>
      </w:r>
      <w:r w:rsidR="00E26C59">
        <w:t xml:space="preserve">into a proposed resource kit for your </w:t>
      </w:r>
      <w:r w:rsidR="00E26C59" w:rsidRPr="00B14F45">
        <w:rPr>
          <w:b/>
        </w:rPr>
        <w:t>comment</w:t>
      </w:r>
      <w:r w:rsidRPr="00B14F45">
        <w:rPr>
          <w:b/>
        </w:rPr>
        <w:t xml:space="preserve"> and </w:t>
      </w:r>
      <w:commentRangeStart w:id="1"/>
      <w:r w:rsidRPr="00B14F45">
        <w:rPr>
          <w:b/>
        </w:rPr>
        <w:t>approval</w:t>
      </w:r>
      <w:commentRangeEnd w:id="1"/>
      <w:r w:rsidR="00A37683">
        <w:rPr>
          <w:rStyle w:val="CommentReference"/>
        </w:rPr>
        <w:commentReference w:id="1"/>
      </w:r>
      <w:r w:rsidR="00E26C59" w:rsidRPr="00B14F45">
        <w:rPr>
          <w:b/>
        </w:rPr>
        <w:t>.</w:t>
      </w:r>
      <w:r w:rsidR="00E26C59">
        <w:t xml:space="preserve">  </w:t>
      </w:r>
    </w:p>
    <w:p w14:paraId="40737EA5" w14:textId="4161F661" w:rsidR="00044FDC" w:rsidRDefault="00E26C59" w:rsidP="00B14F45">
      <w:pPr>
        <w:pStyle w:val="ListParagraph"/>
        <w:numPr>
          <w:ilvl w:val="0"/>
          <w:numId w:val="1"/>
        </w:numPr>
      </w:pPr>
      <w:r>
        <w:t>The diagram below shows in original form</w:t>
      </w:r>
      <w:r w:rsidR="00044FDC">
        <w:t xml:space="preserve"> (complete with my </w:t>
      </w:r>
      <w:r w:rsidR="00BB6294">
        <w:t xml:space="preserve">awful </w:t>
      </w:r>
      <w:r w:rsidR="00044FDC">
        <w:t>writing</w:t>
      </w:r>
      <w:r w:rsidR="00A37683">
        <w:t>!</w:t>
      </w:r>
      <w:r w:rsidR="00044FDC">
        <w:t xml:space="preserve">), </w:t>
      </w:r>
      <w:r>
        <w:t xml:space="preserve">the </w:t>
      </w:r>
      <w:r w:rsidR="00044FDC">
        <w:t xml:space="preserve">summary </w:t>
      </w:r>
      <w:r>
        <w:t>chart emerging from</w:t>
      </w:r>
      <w:r w:rsidR="00044FDC">
        <w:t xml:space="preserve"> our team </w:t>
      </w:r>
      <w:r>
        <w:t>meeting on 29</w:t>
      </w:r>
      <w:r w:rsidRPr="00B14F45">
        <w:rPr>
          <w:vertAlign w:val="superscript"/>
        </w:rPr>
        <w:t>th</w:t>
      </w:r>
      <w:r>
        <w:t xml:space="preserve"> April</w:t>
      </w:r>
      <w:r w:rsidR="00BB6294">
        <w:t xml:space="preserve"> 2015</w:t>
      </w:r>
      <w:r>
        <w:t xml:space="preserve">. </w:t>
      </w:r>
      <w:r w:rsidR="00044FDC">
        <w:t xml:space="preserve"> </w:t>
      </w:r>
    </w:p>
    <w:p w14:paraId="29CE5211" w14:textId="108CCA8A" w:rsidR="00E26C59" w:rsidRDefault="00BB6294" w:rsidP="00B14F45">
      <w:pPr>
        <w:pStyle w:val="ListParagraph"/>
        <w:numPr>
          <w:ilvl w:val="0"/>
          <w:numId w:val="1"/>
        </w:numPr>
      </w:pPr>
      <w:r>
        <w:t>There</w:t>
      </w:r>
      <w:r w:rsidR="00044FDC">
        <w:t xml:space="preserve"> was a </w:t>
      </w:r>
      <w:r>
        <w:t xml:space="preserve">clear </w:t>
      </w:r>
      <w:r w:rsidR="00044FDC">
        <w:t xml:space="preserve">consensus from </w:t>
      </w:r>
      <w:r w:rsidR="00FB784F">
        <w:t>each workshop</w:t>
      </w:r>
      <w:r w:rsidR="00044FDC">
        <w:t xml:space="preserve"> </w:t>
      </w:r>
      <w:r>
        <w:t xml:space="preserve">stressing the importance of the resource kit having </w:t>
      </w:r>
      <w:r w:rsidR="00044FDC">
        <w:t>maximum flexibility and</w:t>
      </w:r>
      <w:r w:rsidR="00FB784F">
        <w:t xml:space="preserve"> adaptability for possible users </w:t>
      </w:r>
      <w:r w:rsidR="00A37683">
        <w:t xml:space="preserve">as part of </w:t>
      </w:r>
      <w:r w:rsidR="00044FDC">
        <w:t xml:space="preserve">a </w:t>
      </w:r>
      <w:r>
        <w:t>‘</w:t>
      </w:r>
      <w:r w:rsidR="00044FDC">
        <w:t>learning tool</w:t>
      </w:r>
      <w:r>
        <w:t>’</w:t>
      </w:r>
      <w:r w:rsidR="00044FDC">
        <w:t xml:space="preserve"> that </w:t>
      </w:r>
      <w:r>
        <w:t xml:space="preserve">guides people into their own potential uses and applications </w:t>
      </w:r>
      <w:r w:rsidR="00044FDC">
        <w:t>dr</w:t>
      </w:r>
      <w:r>
        <w:t>a</w:t>
      </w:r>
      <w:r w:rsidR="00044FDC">
        <w:t>w</w:t>
      </w:r>
      <w:r>
        <w:t xml:space="preserve">ing </w:t>
      </w:r>
      <w:r w:rsidR="00044FDC">
        <w:t xml:space="preserve">on </w:t>
      </w:r>
      <w:r>
        <w:t xml:space="preserve">lessons learnt from </w:t>
      </w:r>
      <w:r w:rsidR="00044FDC">
        <w:t xml:space="preserve">previous </w:t>
      </w:r>
      <w:r>
        <w:t>case studies</w:t>
      </w:r>
      <w:r w:rsidR="00044FDC">
        <w:t xml:space="preserve">.   </w:t>
      </w:r>
      <w:r w:rsidR="00E26C59">
        <w:t xml:space="preserve">  </w:t>
      </w:r>
    </w:p>
    <w:p w14:paraId="6B2F0CA5" w14:textId="797EBF29" w:rsidR="00BB6294" w:rsidRDefault="00BB6294" w:rsidP="00B14F45">
      <w:pPr>
        <w:pStyle w:val="ListParagraph"/>
        <w:numPr>
          <w:ilvl w:val="0"/>
          <w:numId w:val="1"/>
        </w:numPr>
      </w:pPr>
      <w:r>
        <w:t xml:space="preserve">The diagram below is a brain dump of the key ingredients of the resource kit. These are briefly unpacked below. </w:t>
      </w:r>
      <w:r w:rsidR="00B14F45">
        <w:t xml:space="preserve">The order and sequence of headings is not significant and one goal </w:t>
      </w:r>
      <w:r w:rsidR="00A37683">
        <w:t xml:space="preserve">for us all </w:t>
      </w:r>
      <w:r w:rsidR="00B14F45">
        <w:t>is to think about how we translate this</w:t>
      </w:r>
      <w:r w:rsidR="00A37683">
        <w:t xml:space="preserve"> complexity </w:t>
      </w:r>
      <w:r w:rsidR="00B14F45">
        <w:t xml:space="preserve">into an easily navigated web interface. </w:t>
      </w:r>
    </w:p>
    <w:p w14:paraId="1CC8CC18" w14:textId="3238A208" w:rsidR="00230596" w:rsidRDefault="00230596" w:rsidP="00B14F45">
      <w:pPr>
        <w:pStyle w:val="ListParagraph"/>
        <w:numPr>
          <w:ilvl w:val="0"/>
          <w:numId w:val="1"/>
        </w:numPr>
      </w:pPr>
      <w:r>
        <w:t xml:space="preserve">We would appreciate your feedback and support </w:t>
      </w:r>
      <w:r w:rsidR="00A37683">
        <w:t>on the resource kit as proposed and also your</w:t>
      </w:r>
      <w:r w:rsidR="00930F04">
        <w:t xml:space="preserve"> input into some of the resources section (see comments in text).</w:t>
      </w:r>
      <w:r w:rsidR="00A37683">
        <w:t xml:space="preserve"> Proposed actions are highlighted within a comments </w:t>
      </w:r>
      <w:commentRangeStart w:id="2"/>
      <w:r w:rsidR="00A37683">
        <w:t>box</w:t>
      </w:r>
      <w:commentRangeEnd w:id="2"/>
      <w:r w:rsidR="00A37683">
        <w:rPr>
          <w:rStyle w:val="CommentReference"/>
        </w:rPr>
        <w:commentReference w:id="2"/>
      </w:r>
      <w:r w:rsidR="009907AC">
        <w:t xml:space="preserve">. </w:t>
      </w:r>
    </w:p>
    <w:p w14:paraId="4EB288D8" w14:textId="2ED822DD" w:rsidR="009907AC" w:rsidRDefault="009907AC" w:rsidP="00B14F45">
      <w:pPr>
        <w:pStyle w:val="ListParagraph"/>
        <w:numPr>
          <w:ilvl w:val="0"/>
          <w:numId w:val="1"/>
        </w:numPr>
      </w:pPr>
      <w:commentRangeStart w:id="3"/>
      <w:r>
        <w:t xml:space="preserve">We are keen to identify and formalise procedures for the testing phase. Thus if you see any opportunities between late May and September please let us know </w:t>
      </w:r>
      <w:proofErr w:type="gramStart"/>
      <w:r>
        <w:t>asap</w:t>
      </w:r>
      <w:proofErr w:type="gramEnd"/>
      <w:r>
        <w:t xml:space="preserve">. </w:t>
      </w:r>
      <w:commentRangeEnd w:id="3"/>
      <w:r>
        <w:rPr>
          <w:rStyle w:val="CommentReference"/>
        </w:rPr>
        <w:commentReference w:id="3"/>
      </w:r>
    </w:p>
    <w:p w14:paraId="0705182C" w14:textId="77777777" w:rsidR="00E26C59" w:rsidRDefault="004F3AD9">
      <w:r>
        <w:rPr>
          <w:noProof/>
          <w:lang w:eastAsia="en-GB"/>
        </w:rPr>
        <w:lastRenderedPageBreak/>
        <w:t xml:space="preserve"> </w:t>
      </w:r>
      <w:r w:rsidR="00A47257">
        <w:rPr>
          <w:noProof/>
          <w:lang w:eastAsia="en-GB"/>
        </w:rPr>
        <w:t xml:space="preserve"> </w:t>
      </w:r>
      <w:r w:rsidR="00E26C59">
        <w:rPr>
          <w:noProof/>
          <w:lang w:eastAsia="en-GB"/>
        </w:rPr>
        <w:drawing>
          <wp:inline distT="0" distB="0" distL="0" distR="0" wp14:anchorId="200989C0" wp14:editId="28F651C9">
            <wp:extent cx="6550410" cy="526732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U 290415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551338" cy="5268071"/>
                    </a:xfrm>
                    <a:prstGeom prst="rect">
                      <a:avLst/>
                    </a:prstGeom>
                  </pic:spPr>
                </pic:pic>
              </a:graphicData>
            </a:graphic>
          </wp:inline>
        </w:drawing>
      </w:r>
    </w:p>
    <w:p w14:paraId="697CF7C5" w14:textId="77777777" w:rsidR="00FB784F" w:rsidRDefault="00FB784F">
      <w:r>
        <w:t xml:space="preserve">Figure 1: Proposed Rufopoly Resource kit </w:t>
      </w:r>
    </w:p>
    <w:p w14:paraId="70139D58" w14:textId="5EAC2FD6" w:rsidR="00FB784F" w:rsidRPr="00BB6294" w:rsidRDefault="007F5DF3">
      <w:pPr>
        <w:rPr>
          <w:b/>
        </w:rPr>
      </w:pPr>
      <w:r>
        <w:rPr>
          <w:b/>
        </w:rPr>
        <w:t xml:space="preserve">UNPACKING THE DIAGRAM </w:t>
      </w:r>
      <w:r w:rsidR="00FB784F" w:rsidRPr="00BB6294">
        <w:rPr>
          <w:b/>
        </w:rPr>
        <w:t xml:space="preserve"> </w:t>
      </w:r>
    </w:p>
    <w:p w14:paraId="3B883E57" w14:textId="77777777" w:rsidR="00510A66" w:rsidRPr="00510A66" w:rsidRDefault="00510A66">
      <w:pPr>
        <w:rPr>
          <w:b/>
        </w:rPr>
      </w:pPr>
      <w:r w:rsidRPr="00510A66">
        <w:rPr>
          <w:b/>
        </w:rPr>
        <w:t xml:space="preserve">GUIDANCE </w:t>
      </w:r>
    </w:p>
    <w:p w14:paraId="74CC75BB" w14:textId="0A2C9DFC" w:rsidR="00AC6A21" w:rsidRDefault="00FC495A" w:rsidP="00B14F45">
      <w:pPr>
        <w:pStyle w:val="ListParagraph"/>
        <w:numPr>
          <w:ilvl w:val="0"/>
          <w:numId w:val="1"/>
        </w:numPr>
      </w:pPr>
      <w:r>
        <w:t>T</w:t>
      </w:r>
      <w:r w:rsidR="00FB784F">
        <w:t xml:space="preserve">he resource kit </w:t>
      </w:r>
      <w:r w:rsidR="00A37683">
        <w:t xml:space="preserve">is constructed as </w:t>
      </w:r>
      <w:r>
        <w:t xml:space="preserve">a </w:t>
      </w:r>
      <w:r w:rsidRPr="00B14F45">
        <w:rPr>
          <w:b/>
        </w:rPr>
        <w:t xml:space="preserve">web </w:t>
      </w:r>
      <w:commentRangeStart w:id="4"/>
      <w:r w:rsidRPr="00B14F45">
        <w:rPr>
          <w:b/>
        </w:rPr>
        <w:t>portal</w:t>
      </w:r>
      <w:commentRangeEnd w:id="4"/>
      <w:r w:rsidR="00A37683">
        <w:rPr>
          <w:rStyle w:val="CommentReference"/>
        </w:rPr>
        <w:commentReference w:id="4"/>
      </w:r>
      <w:r>
        <w:t xml:space="preserve"> </w:t>
      </w:r>
      <w:r w:rsidR="005778D9">
        <w:t>with</w:t>
      </w:r>
      <w:r w:rsidR="00BB6294">
        <w:t xml:space="preserve">in which there is </w:t>
      </w:r>
      <w:r w:rsidR="005778D9">
        <w:t>clear and concise</w:t>
      </w:r>
      <w:r w:rsidR="00FB784F">
        <w:t xml:space="preserve"> guidance. </w:t>
      </w:r>
      <w:r w:rsidR="005778D9">
        <w:t xml:space="preserve">The web portal </w:t>
      </w:r>
      <w:r w:rsidR="00A37683">
        <w:t xml:space="preserve">will be </w:t>
      </w:r>
      <w:r w:rsidR="005778D9">
        <w:t xml:space="preserve">a complete one stop shop </w:t>
      </w:r>
      <w:r w:rsidR="00FB784F">
        <w:t xml:space="preserve">that provides </w:t>
      </w:r>
      <w:r w:rsidR="00AC6A21">
        <w:t xml:space="preserve">well signposted and </w:t>
      </w:r>
      <w:r w:rsidR="00FB784F">
        <w:t xml:space="preserve">managed user </w:t>
      </w:r>
      <w:r w:rsidR="00AC6A21">
        <w:t xml:space="preserve">navigation </w:t>
      </w:r>
      <w:r w:rsidR="00FB784F">
        <w:t xml:space="preserve">to the </w:t>
      </w:r>
      <w:r w:rsidR="00AC6A21">
        <w:t xml:space="preserve">key </w:t>
      </w:r>
      <w:r w:rsidR="00FB784F">
        <w:t xml:space="preserve">resources they need to </w:t>
      </w:r>
      <w:r w:rsidR="00A37683">
        <w:t xml:space="preserve">understand how to </w:t>
      </w:r>
      <w:r w:rsidR="00FB784F">
        <w:t xml:space="preserve">build, design, execute and evaluate their </w:t>
      </w:r>
      <w:r w:rsidR="00AC6A21">
        <w:t xml:space="preserve">own </w:t>
      </w:r>
      <w:r w:rsidR="00A37683">
        <w:t>successful ‘</w:t>
      </w:r>
      <w:commentRangeStart w:id="5"/>
      <w:r w:rsidR="00FB784F">
        <w:t>Rufopoly</w:t>
      </w:r>
      <w:commentRangeEnd w:id="5"/>
      <w:r w:rsidR="00A37683">
        <w:rPr>
          <w:rStyle w:val="CommentReference"/>
        </w:rPr>
        <w:commentReference w:id="5"/>
      </w:r>
      <w:r w:rsidR="00A37683">
        <w:t>’</w:t>
      </w:r>
      <w:r w:rsidR="00FB784F">
        <w:t xml:space="preserve"> experience. </w:t>
      </w:r>
      <w:r w:rsidR="00AC6A21">
        <w:t xml:space="preserve">Thus all the boxes in the diagram are </w:t>
      </w:r>
      <w:r w:rsidR="00A37683">
        <w:t xml:space="preserve">proposed </w:t>
      </w:r>
      <w:r w:rsidR="00AC6A21">
        <w:t>points of contact that potential users will encounter</w:t>
      </w:r>
      <w:r w:rsidR="00A37683">
        <w:t xml:space="preserve"> somewhere </w:t>
      </w:r>
      <w:r w:rsidR="00AC6A21">
        <w:t xml:space="preserve">in their journey. </w:t>
      </w:r>
    </w:p>
    <w:p w14:paraId="62CD76E0" w14:textId="58B9BA52" w:rsidR="00FB784F" w:rsidRDefault="00FB784F" w:rsidP="00B14F45">
      <w:pPr>
        <w:pStyle w:val="ListParagraph"/>
        <w:numPr>
          <w:ilvl w:val="0"/>
          <w:numId w:val="1"/>
        </w:numPr>
      </w:pPr>
      <w:r>
        <w:t xml:space="preserve">The guidance </w:t>
      </w:r>
      <w:r w:rsidR="00AC6A21">
        <w:t xml:space="preserve">therefore </w:t>
      </w:r>
      <w:r w:rsidR="00A37683">
        <w:t xml:space="preserve">requires text to be </w:t>
      </w:r>
      <w:r w:rsidR="00AC6A21">
        <w:t xml:space="preserve">built </w:t>
      </w:r>
      <w:r w:rsidR="00A37683">
        <w:t xml:space="preserve">into each </w:t>
      </w:r>
      <w:r w:rsidR="00AC6A21">
        <w:t>box in the diagram and these will be written up</w:t>
      </w:r>
      <w:r w:rsidR="00A37683">
        <w:t xml:space="preserve"> by the core project team</w:t>
      </w:r>
      <w:r w:rsidR="00AC6A21">
        <w:t xml:space="preserve"> in a draft form by May 15</w:t>
      </w:r>
      <w:r w:rsidR="00AC6A21" w:rsidRPr="00B14F45">
        <w:rPr>
          <w:vertAlign w:val="superscript"/>
        </w:rPr>
        <w:t>th</w:t>
      </w:r>
      <w:r w:rsidR="00AC6A21">
        <w:t xml:space="preserve">.  </w:t>
      </w:r>
      <w:r w:rsidR="00A37683">
        <w:t xml:space="preserve">Some of these boxes will require your </w:t>
      </w:r>
      <w:proofErr w:type="gramStart"/>
      <w:r w:rsidR="00A37683">
        <w:t>input :</w:t>
      </w:r>
      <w:proofErr w:type="gramEnd"/>
      <w:r w:rsidR="00A37683">
        <w:t xml:space="preserve"> Question banks and Card banks in particular. </w:t>
      </w:r>
    </w:p>
    <w:p w14:paraId="7F565799" w14:textId="77777777" w:rsidR="00AC6A21" w:rsidRPr="00BD256C" w:rsidRDefault="00AC6A21">
      <w:pPr>
        <w:rPr>
          <w:b/>
        </w:rPr>
      </w:pPr>
      <w:r w:rsidRPr="00BD256C">
        <w:rPr>
          <w:b/>
        </w:rPr>
        <w:t xml:space="preserve">Stages of the game </w:t>
      </w:r>
    </w:p>
    <w:p w14:paraId="2E6B7BD3" w14:textId="77777777" w:rsidR="00FB784F" w:rsidRDefault="00493ADC">
      <w:r>
        <w:t>BEST PRACTICE ------------------</w:t>
      </w:r>
      <w:r w:rsidR="00FB784F">
        <w:t xml:space="preserve">DESIGN------------ PLAY -------------------EVALUATE </w:t>
      </w:r>
    </w:p>
    <w:p w14:paraId="6C7A0F36" w14:textId="439D9AB5" w:rsidR="005778D9" w:rsidRDefault="005778D9" w:rsidP="00B14F45">
      <w:pPr>
        <w:pStyle w:val="ListParagraph"/>
        <w:numPr>
          <w:ilvl w:val="0"/>
          <w:numId w:val="1"/>
        </w:numPr>
      </w:pPr>
      <w:r>
        <w:lastRenderedPageBreak/>
        <w:t xml:space="preserve">For each phase there will be a series of concise statements and prompts linked to other resources and logistics </w:t>
      </w:r>
      <w:r w:rsidR="00AC6A21">
        <w:t xml:space="preserve">across </w:t>
      </w:r>
      <w:r>
        <w:t xml:space="preserve">the diagram. </w:t>
      </w:r>
      <w:r w:rsidR="00BD256C">
        <w:t xml:space="preserve">We are writing material to appeal to public and international audiences. </w:t>
      </w:r>
    </w:p>
    <w:p w14:paraId="21A68859" w14:textId="463AF201" w:rsidR="005778D9" w:rsidRDefault="005778D9" w:rsidP="00B14F45">
      <w:pPr>
        <w:pStyle w:val="ListParagraph"/>
        <w:numPr>
          <w:ilvl w:val="0"/>
          <w:numId w:val="1"/>
        </w:numPr>
      </w:pPr>
      <w:r w:rsidRPr="00B14F45">
        <w:rPr>
          <w:b/>
        </w:rPr>
        <w:t xml:space="preserve">Best </w:t>
      </w:r>
      <w:proofErr w:type="gramStart"/>
      <w:r w:rsidRPr="00B14F45">
        <w:rPr>
          <w:b/>
        </w:rPr>
        <w:t>practice</w:t>
      </w:r>
      <w:r>
        <w:t xml:space="preserve">  -</w:t>
      </w:r>
      <w:proofErr w:type="gramEnd"/>
      <w:r>
        <w:t xml:space="preserve"> co</w:t>
      </w:r>
      <w:r w:rsidR="00AC6A21">
        <w:t>n</w:t>
      </w:r>
      <w:r>
        <w:t xml:space="preserve">verts generic guidance </w:t>
      </w:r>
      <w:r w:rsidR="00AC6A21">
        <w:t xml:space="preserve">and lessons </w:t>
      </w:r>
      <w:r>
        <w:t xml:space="preserve">on how to plan and manage participation successfully. </w:t>
      </w:r>
      <w:r w:rsidR="00493ADC">
        <w:t xml:space="preserve"> </w:t>
      </w:r>
      <w:r w:rsidR="00AC6A21">
        <w:t>People need to understand how to manage participation properly at the outset as it is here that m</w:t>
      </w:r>
      <w:r w:rsidR="00BD256C">
        <w:t xml:space="preserve">any </w:t>
      </w:r>
      <w:r w:rsidR="00AC6A21">
        <w:t xml:space="preserve">key mistakes are made. </w:t>
      </w:r>
    </w:p>
    <w:p w14:paraId="0CC99062" w14:textId="59EF8BE7" w:rsidR="005778D9" w:rsidRDefault="005778D9" w:rsidP="00B14F45">
      <w:pPr>
        <w:pStyle w:val="ListParagraph"/>
        <w:numPr>
          <w:ilvl w:val="0"/>
          <w:numId w:val="1"/>
        </w:numPr>
      </w:pPr>
      <w:r w:rsidRPr="00B14F45">
        <w:rPr>
          <w:b/>
        </w:rPr>
        <w:t>Design</w:t>
      </w:r>
      <w:r w:rsidR="00AC6A21" w:rsidRPr="00B14F45">
        <w:rPr>
          <w:b/>
        </w:rPr>
        <w:t xml:space="preserve">: </w:t>
      </w:r>
      <w:r w:rsidR="00AC6A21" w:rsidRPr="00AC6A21">
        <w:t xml:space="preserve">This covers the full range of </w:t>
      </w:r>
      <w:r w:rsidR="00BD256C">
        <w:t xml:space="preserve">design applications; </w:t>
      </w:r>
      <w:r w:rsidR="00AC6A21" w:rsidRPr="00AC6A21">
        <w:t>from those that want to design their whole Rufopoly board and questions to others who want to pick something already made off the shelf</w:t>
      </w:r>
      <w:r w:rsidR="00AC6A21" w:rsidRPr="00B14F45">
        <w:rPr>
          <w:b/>
        </w:rPr>
        <w:t xml:space="preserve">. </w:t>
      </w:r>
      <w:r>
        <w:t xml:space="preserve"> </w:t>
      </w:r>
      <w:r w:rsidR="00AC6A21">
        <w:t>It c</w:t>
      </w:r>
      <w:r>
        <w:t xml:space="preserve">overs the </w:t>
      </w:r>
      <w:r w:rsidR="00AC6A21">
        <w:t xml:space="preserve">particular </w:t>
      </w:r>
      <w:r>
        <w:t xml:space="preserve">exercise that is being done to include purpose; </w:t>
      </w:r>
      <w:r w:rsidR="00AC6A21">
        <w:t xml:space="preserve">type of </w:t>
      </w:r>
      <w:r>
        <w:t>board</w:t>
      </w:r>
      <w:r w:rsidR="00AC6A21">
        <w:t xml:space="preserve"> requirement</w:t>
      </w:r>
      <w:r>
        <w:t>; questions</w:t>
      </w:r>
      <w:r w:rsidR="00AC6A21">
        <w:t xml:space="preserve"> required or designed </w:t>
      </w:r>
      <w:r>
        <w:t>and venue. We will tailor guidance that enables all groups to use software that is open source and available. T</w:t>
      </w:r>
      <w:r w:rsidR="00AC6A21">
        <w:t>h</w:t>
      </w:r>
      <w:r>
        <w:t xml:space="preserve">is becomes important if people want to design their own boards. </w:t>
      </w:r>
    </w:p>
    <w:p w14:paraId="2BB4AF1C" w14:textId="3A4ADA8E" w:rsidR="00493ADC" w:rsidRDefault="005778D9" w:rsidP="00B14F45">
      <w:pPr>
        <w:pStyle w:val="ListParagraph"/>
        <w:numPr>
          <w:ilvl w:val="0"/>
          <w:numId w:val="1"/>
        </w:numPr>
      </w:pPr>
      <w:proofErr w:type="gramStart"/>
      <w:r w:rsidRPr="00B14F45">
        <w:rPr>
          <w:b/>
        </w:rPr>
        <w:t>P</w:t>
      </w:r>
      <w:r w:rsidR="00493ADC" w:rsidRPr="00B14F45">
        <w:rPr>
          <w:b/>
        </w:rPr>
        <w:t>lay</w:t>
      </w:r>
      <w:r w:rsidR="00493ADC">
        <w:t xml:space="preserve">  covers</w:t>
      </w:r>
      <w:proofErr w:type="gramEnd"/>
      <w:r w:rsidR="00493ADC">
        <w:t xml:space="preserve"> rules</w:t>
      </w:r>
      <w:r>
        <w:t xml:space="preserve">, numbers </w:t>
      </w:r>
      <w:r w:rsidR="00493ADC">
        <w:t>and logistics</w:t>
      </w:r>
      <w:r w:rsidR="00AC6A21">
        <w:t xml:space="preserve">. Importantly we need the resource kit to be compatible with mobile phone and </w:t>
      </w:r>
      <w:proofErr w:type="spellStart"/>
      <w:r w:rsidR="00AC6A21">
        <w:t>ipad</w:t>
      </w:r>
      <w:proofErr w:type="spellEnd"/>
      <w:r w:rsidR="00AC6A21">
        <w:t xml:space="preserve"> use so that people can use the kit </w:t>
      </w:r>
      <w:r w:rsidR="00BD256C">
        <w:t>whilst a</w:t>
      </w:r>
      <w:r w:rsidR="00AC6A21">
        <w:t xml:space="preserve">n event is ongoing. </w:t>
      </w:r>
      <w:r w:rsidR="00493ADC">
        <w:t xml:space="preserve"> </w:t>
      </w:r>
    </w:p>
    <w:p w14:paraId="4DAE7ECB" w14:textId="386540DF" w:rsidR="00493ADC" w:rsidRDefault="005778D9" w:rsidP="00B14F45">
      <w:pPr>
        <w:pStyle w:val="ListParagraph"/>
        <w:numPr>
          <w:ilvl w:val="0"/>
          <w:numId w:val="1"/>
        </w:numPr>
      </w:pPr>
      <w:r w:rsidRPr="00B14F45">
        <w:rPr>
          <w:b/>
        </w:rPr>
        <w:t>E</w:t>
      </w:r>
      <w:r w:rsidR="00314A91" w:rsidRPr="00B14F45">
        <w:rPr>
          <w:b/>
        </w:rPr>
        <w:t>valuate</w:t>
      </w:r>
      <w:r w:rsidR="00493ADC">
        <w:t xml:space="preserve"> covers </w:t>
      </w:r>
      <w:r w:rsidR="00BD256C">
        <w:t xml:space="preserve">the assessment by participants and organisers related to how successful a </w:t>
      </w:r>
      <w:r w:rsidR="00AC6A21">
        <w:t>particul</w:t>
      </w:r>
      <w:r w:rsidR="00E95A78">
        <w:t>a</w:t>
      </w:r>
      <w:r w:rsidR="00AC6A21">
        <w:t xml:space="preserve">r event </w:t>
      </w:r>
      <w:r w:rsidR="00BD256C">
        <w:t xml:space="preserve">is. By </w:t>
      </w:r>
      <w:r w:rsidR="00AC6A21">
        <w:t>using a set template</w:t>
      </w:r>
      <w:r w:rsidR="00E95A78">
        <w:t>,</w:t>
      </w:r>
      <w:r w:rsidR="00AC6A21">
        <w:t xml:space="preserve"> </w:t>
      </w:r>
      <w:r w:rsidR="00BD256C">
        <w:t xml:space="preserve">users will be able to </w:t>
      </w:r>
      <w:r w:rsidR="00AC6A21">
        <w:t xml:space="preserve">upload and </w:t>
      </w:r>
      <w:r w:rsidR="00510A66">
        <w:t xml:space="preserve">share </w:t>
      </w:r>
      <w:r w:rsidR="00BD256C">
        <w:t xml:space="preserve">their evaluation </w:t>
      </w:r>
      <w:r w:rsidR="00510A66">
        <w:t xml:space="preserve">on our web portal for the benefit of other users.  </w:t>
      </w:r>
    </w:p>
    <w:p w14:paraId="3A42FF5F" w14:textId="1EBDEA8D" w:rsidR="00510A66" w:rsidRDefault="005778D9" w:rsidP="00B14F45">
      <w:pPr>
        <w:pStyle w:val="ListParagraph"/>
        <w:numPr>
          <w:ilvl w:val="0"/>
          <w:numId w:val="1"/>
        </w:numPr>
      </w:pPr>
      <w:r w:rsidRPr="00B14F45">
        <w:rPr>
          <w:b/>
        </w:rPr>
        <w:t>Facilitator Guidance</w:t>
      </w:r>
      <w:r>
        <w:t xml:space="preserve"> </w:t>
      </w:r>
      <w:r w:rsidR="00E95A78">
        <w:t xml:space="preserve">covers </w:t>
      </w:r>
      <w:r>
        <w:t xml:space="preserve">guidance </w:t>
      </w:r>
      <w:r w:rsidR="00B14F45">
        <w:t xml:space="preserve">and briefings </w:t>
      </w:r>
      <w:r>
        <w:t xml:space="preserve">on the role(s) of a facilitator together with a register of approved facilitators who have been trained in the use of the resource kit.   </w:t>
      </w:r>
    </w:p>
    <w:p w14:paraId="374BC03F" w14:textId="77777777" w:rsidR="004501C4" w:rsidRDefault="004501C4">
      <w:pPr>
        <w:rPr>
          <w:b/>
        </w:rPr>
      </w:pPr>
      <w:r>
        <w:rPr>
          <w:b/>
        </w:rPr>
        <w:t xml:space="preserve">REGISTRATION </w:t>
      </w:r>
    </w:p>
    <w:p w14:paraId="701AF777" w14:textId="35428C2C" w:rsidR="004501C4" w:rsidRDefault="004501C4" w:rsidP="00B14F45">
      <w:pPr>
        <w:pStyle w:val="ListParagraph"/>
        <w:numPr>
          <w:ilvl w:val="0"/>
          <w:numId w:val="1"/>
        </w:numPr>
      </w:pPr>
      <w:r w:rsidRPr="004501C4">
        <w:t>Whilst the Rufopoly Resource Kit is freely available</w:t>
      </w:r>
      <w:r w:rsidR="00BD256C">
        <w:t>,</w:t>
      </w:r>
      <w:r w:rsidRPr="004501C4">
        <w:t xml:space="preserve"> there will be a registration process </w:t>
      </w:r>
      <w:r w:rsidR="00B14F45">
        <w:t>after a</w:t>
      </w:r>
      <w:r w:rsidR="00BD256C">
        <w:t xml:space="preserve">n initial </w:t>
      </w:r>
      <w:r w:rsidR="00B14F45">
        <w:t xml:space="preserve">home page </w:t>
      </w:r>
      <w:r w:rsidR="00BD256C">
        <w:t xml:space="preserve">which then grants </w:t>
      </w:r>
      <w:r w:rsidR="00B14F45">
        <w:t>access</w:t>
      </w:r>
      <w:r w:rsidR="00BD256C">
        <w:t xml:space="preserve"> to the </w:t>
      </w:r>
      <w:r w:rsidR="00B14F45">
        <w:t xml:space="preserve">full set of resources. This is so </w:t>
      </w:r>
      <w:r w:rsidRPr="004501C4">
        <w:t xml:space="preserve">we are able to </w:t>
      </w:r>
      <w:r w:rsidR="00B14F45">
        <w:t>‘cap</w:t>
      </w:r>
      <w:r w:rsidRPr="004501C4">
        <w:t>ture</w:t>
      </w:r>
      <w:r w:rsidR="00B14F45">
        <w:t>’</w:t>
      </w:r>
      <w:r w:rsidRPr="004501C4">
        <w:t xml:space="preserve"> users and also then be in a position to en</w:t>
      </w:r>
      <w:r w:rsidR="00B14F45">
        <w:t>courage</w:t>
      </w:r>
      <w:r w:rsidR="00BD256C">
        <w:t xml:space="preserve">/facilitate </w:t>
      </w:r>
      <w:r w:rsidRPr="004501C4">
        <w:t>uploads of evaluation</w:t>
      </w:r>
      <w:r w:rsidR="00BD256C">
        <w:t>,</w:t>
      </w:r>
      <w:r w:rsidR="00B14F45">
        <w:t xml:space="preserve"> case studies, questions, boards </w:t>
      </w:r>
      <w:r w:rsidR="00BD256C">
        <w:t xml:space="preserve">and </w:t>
      </w:r>
      <w:r w:rsidR="00BD256C" w:rsidRPr="004501C4">
        <w:t>promote</w:t>
      </w:r>
      <w:r w:rsidR="00BD256C">
        <w:t xml:space="preserve"> use of </w:t>
      </w:r>
      <w:r w:rsidRPr="004501C4">
        <w:t>discussion forums</w:t>
      </w:r>
      <w:r w:rsidRPr="00B14F45">
        <w:rPr>
          <w:b/>
        </w:rPr>
        <w:t xml:space="preserve">. </w:t>
      </w:r>
      <w:r w:rsidR="00B14F45" w:rsidRPr="00B14F45">
        <w:t>Crucially it enables users to understand the limitations of use</w:t>
      </w:r>
      <w:r w:rsidR="00B14F45">
        <w:t xml:space="preserve"> (copyright issues) </w:t>
      </w:r>
      <w:r w:rsidR="00B14F45" w:rsidRPr="00B14F45">
        <w:t>and to sign up to these</w:t>
      </w:r>
      <w:r w:rsidR="00BD256C">
        <w:t xml:space="preserve"> formally</w:t>
      </w:r>
      <w:r w:rsidR="00B14F45" w:rsidRPr="00B14F45">
        <w:t xml:space="preserve">. </w:t>
      </w:r>
    </w:p>
    <w:p w14:paraId="68F49444" w14:textId="5767D7E5" w:rsidR="007F5DF3" w:rsidRPr="00B14F45" w:rsidRDefault="007F5DF3" w:rsidP="00B14F45">
      <w:pPr>
        <w:pStyle w:val="ListParagraph"/>
        <w:numPr>
          <w:ilvl w:val="0"/>
          <w:numId w:val="1"/>
        </w:numPr>
      </w:pPr>
      <w:r>
        <w:t>Registration would enable users to choose their own user name and password for ease of access</w:t>
      </w:r>
      <w:r w:rsidR="00BD256C">
        <w:t xml:space="preserve"> and regular use. </w:t>
      </w:r>
      <w:r>
        <w:t xml:space="preserve"> </w:t>
      </w:r>
    </w:p>
    <w:p w14:paraId="5594947A" w14:textId="77777777" w:rsidR="004501C4" w:rsidRDefault="004501C4">
      <w:pPr>
        <w:rPr>
          <w:b/>
        </w:rPr>
      </w:pPr>
      <w:r>
        <w:rPr>
          <w:b/>
        </w:rPr>
        <w:t xml:space="preserve">DRIVERS FOR PARTICIPATION </w:t>
      </w:r>
    </w:p>
    <w:p w14:paraId="4010FD16" w14:textId="3155380B" w:rsidR="004501C4" w:rsidRPr="00F05E93" w:rsidRDefault="00F05E93" w:rsidP="00B14F45">
      <w:pPr>
        <w:pStyle w:val="ListParagraph"/>
        <w:numPr>
          <w:ilvl w:val="0"/>
          <w:numId w:val="1"/>
        </w:numPr>
      </w:pPr>
      <w:r w:rsidRPr="00F05E93">
        <w:t xml:space="preserve">The drivers and potential uses </w:t>
      </w:r>
      <w:r w:rsidR="00BD256C">
        <w:t xml:space="preserve">(see next title) </w:t>
      </w:r>
      <w:r w:rsidRPr="00F05E93">
        <w:t xml:space="preserve">are inextricably linked. </w:t>
      </w:r>
      <w:r w:rsidR="00B14F45">
        <w:t xml:space="preserve">There are a series of drivers </w:t>
      </w:r>
      <w:r w:rsidRPr="00F05E93">
        <w:t>wh</w:t>
      </w:r>
      <w:r w:rsidR="00BD256C">
        <w:t xml:space="preserve">ich have a particular bent for using the </w:t>
      </w:r>
      <w:r w:rsidRPr="00F05E93">
        <w:t>Rufopoly Resource Kit</w:t>
      </w:r>
      <w:r w:rsidR="00BD256C">
        <w:t>.</w:t>
      </w:r>
      <w:r w:rsidR="00B14F45">
        <w:t xml:space="preserve"> </w:t>
      </w:r>
      <w:r w:rsidRPr="00F05E93">
        <w:t xml:space="preserve">So for example </w:t>
      </w:r>
      <w:r w:rsidR="00BD256C">
        <w:t xml:space="preserve">forthcoming </w:t>
      </w:r>
      <w:r w:rsidRPr="00F05E93">
        <w:t>Planning Legislation</w:t>
      </w:r>
      <w:r>
        <w:t xml:space="preserve"> (Wales)</w:t>
      </w:r>
      <w:r w:rsidRPr="00F05E93">
        <w:t xml:space="preserve">; </w:t>
      </w:r>
      <w:r>
        <w:t>Institutional change</w:t>
      </w:r>
      <w:r w:rsidR="00B14F45">
        <w:t xml:space="preserve">s, </w:t>
      </w:r>
      <w:r w:rsidRPr="00F05E93">
        <w:t>Localism</w:t>
      </w:r>
      <w:r w:rsidR="00BD256C">
        <w:t xml:space="preserve"> and </w:t>
      </w:r>
      <w:r w:rsidR="00B14F45">
        <w:t>Local Plan</w:t>
      </w:r>
      <w:r w:rsidR="00BD256C">
        <w:t xml:space="preserve"> initial consultations </w:t>
      </w:r>
      <w:r>
        <w:t xml:space="preserve">all featured in our workshop discussions. </w:t>
      </w:r>
      <w:r w:rsidRPr="00F05E93">
        <w:t xml:space="preserve">  </w:t>
      </w:r>
    </w:p>
    <w:p w14:paraId="66CA1CFE" w14:textId="77777777" w:rsidR="004501C4" w:rsidRDefault="004501C4">
      <w:pPr>
        <w:rPr>
          <w:b/>
        </w:rPr>
      </w:pPr>
      <w:r>
        <w:rPr>
          <w:b/>
        </w:rPr>
        <w:t xml:space="preserve">POTENTIAL USES </w:t>
      </w:r>
    </w:p>
    <w:p w14:paraId="72C71A9B" w14:textId="0EA2DF28" w:rsidR="004501C4" w:rsidRPr="004501C4" w:rsidRDefault="004501C4" w:rsidP="00B14F45">
      <w:pPr>
        <w:pStyle w:val="ListParagraph"/>
        <w:numPr>
          <w:ilvl w:val="0"/>
          <w:numId w:val="1"/>
        </w:numPr>
      </w:pPr>
      <w:r w:rsidRPr="004501C4">
        <w:t xml:space="preserve">One major theme from the workshops was the need to understand where this type of resource was valuable </w:t>
      </w:r>
      <w:r w:rsidR="00B14F45">
        <w:t xml:space="preserve">and created </w:t>
      </w:r>
      <w:proofErr w:type="spellStart"/>
      <w:r w:rsidR="00B14F45">
        <w:t>additionality</w:t>
      </w:r>
      <w:proofErr w:type="spellEnd"/>
      <w:r w:rsidR="00B14F45">
        <w:t xml:space="preserve"> to extant tools </w:t>
      </w:r>
      <w:r w:rsidRPr="004501C4">
        <w:t xml:space="preserve">including WHEN and for what PURPOSE. </w:t>
      </w:r>
      <w:r w:rsidR="00B14F45">
        <w:t xml:space="preserve">This </w:t>
      </w:r>
      <w:r w:rsidRPr="004501C4">
        <w:t>section help</w:t>
      </w:r>
      <w:r w:rsidR="00B14F45">
        <w:t>s</w:t>
      </w:r>
      <w:r w:rsidRPr="004501C4">
        <w:t xml:space="preserve"> people appreciate </w:t>
      </w:r>
      <w:r w:rsidR="00B14F45">
        <w:t xml:space="preserve">the </w:t>
      </w:r>
      <w:r w:rsidRPr="004501C4">
        <w:t>powers and limitations and also signpost</w:t>
      </w:r>
      <w:r w:rsidR="00B14F45">
        <w:t>s</w:t>
      </w:r>
      <w:r w:rsidRPr="004501C4">
        <w:t xml:space="preserve"> other participatory resources t</w:t>
      </w:r>
      <w:r w:rsidR="00B14F45">
        <w:t xml:space="preserve">o help where relevant. </w:t>
      </w:r>
      <w:r w:rsidRPr="004501C4">
        <w:t xml:space="preserve">  </w:t>
      </w:r>
      <w:r w:rsidR="00BD256C">
        <w:t xml:space="preserve">Here use in schools, communities and organisational change were commonly discussed in the workshops. </w:t>
      </w:r>
      <w:r w:rsidRPr="004501C4">
        <w:t xml:space="preserve"> </w:t>
      </w:r>
    </w:p>
    <w:p w14:paraId="5B54A072" w14:textId="77777777" w:rsidR="00510A66" w:rsidRDefault="00510A66">
      <w:pPr>
        <w:rPr>
          <w:b/>
        </w:rPr>
      </w:pPr>
      <w:r w:rsidRPr="00510A66">
        <w:rPr>
          <w:b/>
        </w:rPr>
        <w:t xml:space="preserve">BOARD DOWNLOADS </w:t>
      </w:r>
    </w:p>
    <w:p w14:paraId="589C243B" w14:textId="39DE4D65" w:rsidR="00B14F45" w:rsidRDefault="00510A66" w:rsidP="00B14F45">
      <w:pPr>
        <w:pStyle w:val="ListParagraph"/>
        <w:numPr>
          <w:ilvl w:val="0"/>
          <w:numId w:val="1"/>
        </w:numPr>
      </w:pPr>
      <w:r w:rsidRPr="00510A66">
        <w:t xml:space="preserve">It was important </w:t>
      </w:r>
      <w:r>
        <w:t xml:space="preserve">to provide a set of </w:t>
      </w:r>
      <w:r w:rsidR="00BD256C">
        <w:t xml:space="preserve">hypothetical </w:t>
      </w:r>
      <w:r w:rsidR="005778D9">
        <w:t xml:space="preserve">board </w:t>
      </w:r>
      <w:r>
        <w:t xml:space="preserve">resources </w:t>
      </w:r>
      <w:r w:rsidR="005778D9">
        <w:t>as downloadable documents</w:t>
      </w:r>
      <w:r w:rsidR="00BD256C">
        <w:t xml:space="preserve"> for printing</w:t>
      </w:r>
      <w:r w:rsidR="005778D9">
        <w:t xml:space="preserve">. The boards will be developed using open source software so that if </w:t>
      </w:r>
      <w:r w:rsidR="005778D9">
        <w:lastRenderedPageBreak/>
        <w:t>people want to design their own board from scratch they can. Equally they can download different landscapes.</w:t>
      </w:r>
      <w:r w:rsidR="004501C4">
        <w:t xml:space="preserve"> </w:t>
      </w:r>
      <w:r w:rsidR="00B14F45">
        <w:t xml:space="preserve">This section needs to be pick and mix style. </w:t>
      </w:r>
    </w:p>
    <w:p w14:paraId="7926DE12" w14:textId="5B09133C" w:rsidR="00C847C9" w:rsidRDefault="00B14F45" w:rsidP="00B14F45">
      <w:pPr>
        <w:pStyle w:val="ListParagraph"/>
        <w:numPr>
          <w:ilvl w:val="0"/>
          <w:numId w:val="1"/>
        </w:numPr>
      </w:pPr>
      <w:r>
        <w:t xml:space="preserve">So there are boards to be downloaded; </w:t>
      </w:r>
      <w:r w:rsidR="00C847C9">
        <w:t xml:space="preserve">with or without </w:t>
      </w:r>
      <w:r>
        <w:t>question grids</w:t>
      </w:r>
      <w:r w:rsidR="00C847C9">
        <w:t xml:space="preserve"> with or without </w:t>
      </w:r>
      <w:r>
        <w:t>questions</w:t>
      </w:r>
      <w:r w:rsidR="00C847C9">
        <w:t xml:space="preserve"> with or without Chance cards</w:t>
      </w:r>
      <w:r>
        <w:t xml:space="preserve">. </w:t>
      </w:r>
    </w:p>
    <w:p w14:paraId="6322554B" w14:textId="0633CFF3" w:rsidR="00510A66" w:rsidRDefault="00C847C9" w:rsidP="00B14F45">
      <w:pPr>
        <w:pStyle w:val="ListParagraph"/>
        <w:numPr>
          <w:ilvl w:val="0"/>
          <w:numId w:val="1"/>
        </w:numPr>
      </w:pPr>
      <w:r>
        <w:t xml:space="preserve">Initially we will produce </w:t>
      </w:r>
      <w:r w:rsidR="00BD256C">
        <w:t xml:space="preserve">up to </w:t>
      </w:r>
      <w:r>
        <w:t xml:space="preserve">5 generic boards based on different landscape characters. One would be urban/city based; one would be urban fringe; one would be rural; 2 other multifunctional boards will be </w:t>
      </w:r>
      <w:commentRangeStart w:id="6"/>
      <w:r>
        <w:t>produced</w:t>
      </w:r>
      <w:commentRangeEnd w:id="6"/>
      <w:r>
        <w:rPr>
          <w:rStyle w:val="CommentReference"/>
        </w:rPr>
        <w:commentReference w:id="6"/>
      </w:r>
      <w:r>
        <w:t xml:space="preserve">.     </w:t>
      </w:r>
      <w:r w:rsidR="004501C4">
        <w:t xml:space="preserve"> </w:t>
      </w:r>
    </w:p>
    <w:p w14:paraId="372F08B8" w14:textId="77777777" w:rsidR="003E538C" w:rsidRPr="003E538C" w:rsidRDefault="003E538C" w:rsidP="003E538C">
      <w:r w:rsidRPr="003E538C">
        <w:rPr>
          <w:b/>
        </w:rPr>
        <w:t xml:space="preserve">QUESTION BANKS </w:t>
      </w:r>
      <w:r w:rsidR="00F05E93" w:rsidRPr="003E538C">
        <w:rPr>
          <w:b/>
        </w:rPr>
        <w:t xml:space="preserve"> </w:t>
      </w:r>
    </w:p>
    <w:p w14:paraId="3E405DD4" w14:textId="36192DCC" w:rsidR="00015162" w:rsidRDefault="00015162" w:rsidP="003E538C">
      <w:pPr>
        <w:pStyle w:val="ListParagraph"/>
        <w:numPr>
          <w:ilvl w:val="0"/>
          <w:numId w:val="1"/>
        </w:numPr>
      </w:pPr>
      <w:r>
        <w:t xml:space="preserve">For both banks (question and Cards) they will be designed to ensure that they can be easily printed out as cards for a board game version but equally could be used in game on mobile or </w:t>
      </w:r>
      <w:proofErr w:type="spellStart"/>
      <w:r>
        <w:t>ipad</w:t>
      </w:r>
      <w:proofErr w:type="spellEnd"/>
      <w:r>
        <w:t xml:space="preserve"> applications. </w:t>
      </w:r>
    </w:p>
    <w:p w14:paraId="1CD0D279" w14:textId="77777777" w:rsidR="00BD256C" w:rsidRDefault="003E538C" w:rsidP="003E538C">
      <w:pPr>
        <w:pStyle w:val="ListParagraph"/>
        <w:numPr>
          <w:ilvl w:val="0"/>
          <w:numId w:val="1"/>
        </w:numPr>
      </w:pPr>
      <w:r>
        <w:t xml:space="preserve">The questions on the current </w:t>
      </w:r>
      <w:r w:rsidR="00BD256C">
        <w:t xml:space="preserve">Rufopoly </w:t>
      </w:r>
      <w:r>
        <w:t xml:space="preserve">board are too restrictive and thus boards need to be used with questions </w:t>
      </w:r>
      <w:r w:rsidR="00BD256C">
        <w:t xml:space="preserve">located </w:t>
      </w:r>
      <w:r>
        <w:t>separately</w:t>
      </w:r>
      <w:r w:rsidR="00BD256C">
        <w:t xml:space="preserve"> (See Plainsopoly presentation)</w:t>
      </w:r>
      <w:r>
        <w:t xml:space="preserve">. This </w:t>
      </w:r>
      <w:r w:rsidR="00BD256C">
        <w:t xml:space="preserve">then </w:t>
      </w:r>
      <w:r>
        <w:t xml:space="preserve">enables a question bank to be built up.  This bank </w:t>
      </w:r>
      <w:r w:rsidR="00BD256C">
        <w:t xml:space="preserve">will </w:t>
      </w:r>
      <w:r>
        <w:t xml:space="preserve">be built </w:t>
      </w:r>
      <w:r w:rsidR="00BD256C">
        <w:t xml:space="preserve">in part </w:t>
      </w:r>
      <w:r>
        <w:t xml:space="preserve">from past questions </w:t>
      </w:r>
      <w:r w:rsidR="00BD256C">
        <w:t xml:space="preserve">following a scrutiny process, </w:t>
      </w:r>
      <w:r>
        <w:t xml:space="preserve">but it was felt </w:t>
      </w:r>
      <w:r w:rsidR="00BD256C">
        <w:t xml:space="preserve">equally </w:t>
      </w:r>
      <w:r>
        <w:t xml:space="preserve">important to enrich this resource with questions designed by workshop participants and </w:t>
      </w:r>
      <w:r w:rsidR="00BD256C">
        <w:t xml:space="preserve">your </w:t>
      </w:r>
      <w:r>
        <w:t xml:space="preserve">networks. </w:t>
      </w:r>
    </w:p>
    <w:p w14:paraId="226E58F5" w14:textId="4DFC0F5E" w:rsidR="003E538C" w:rsidRDefault="00BD256C" w:rsidP="003E538C">
      <w:pPr>
        <w:pStyle w:val="ListParagraph"/>
        <w:numPr>
          <w:ilvl w:val="0"/>
          <w:numId w:val="1"/>
        </w:numPr>
      </w:pPr>
      <w:r>
        <w:t xml:space="preserve">However it was important to use </w:t>
      </w:r>
      <w:r w:rsidR="003E538C">
        <w:t xml:space="preserve">real scenarios </w:t>
      </w:r>
      <w:r w:rsidR="00015162">
        <w:t xml:space="preserve">for any question in the resource kit. </w:t>
      </w:r>
      <w:r w:rsidR="003E538C">
        <w:t xml:space="preserve"> </w:t>
      </w:r>
      <w:r w:rsidR="00015162">
        <w:t xml:space="preserve">All questions would be vetted by a scrutiny committee across the project </w:t>
      </w:r>
      <w:commentRangeStart w:id="7"/>
      <w:r w:rsidR="00015162">
        <w:t>team</w:t>
      </w:r>
      <w:commentRangeEnd w:id="7"/>
      <w:r w:rsidR="00015162">
        <w:rPr>
          <w:rStyle w:val="CommentReference"/>
        </w:rPr>
        <w:commentReference w:id="7"/>
      </w:r>
      <w:r w:rsidR="00015162">
        <w:t xml:space="preserve">. </w:t>
      </w:r>
    </w:p>
    <w:p w14:paraId="7E5767DF" w14:textId="40A7B2EE" w:rsidR="003E538C" w:rsidRDefault="003E538C" w:rsidP="003E538C">
      <w:pPr>
        <w:pStyle w:val="ListParagraph"/>
        <w:numPr>
          <w:ilvl w:val="0"/>
          <w:numId w:val="1"/>
        </w:numPr>
      </w:pPr>
      <w:r>
        <w:t xml:space="preserve">We want to raise the profile </w:t>
      </w:r>
      <w:r w:rsidR="00015162">
        <w:t xml:space="preserve">and importance of </w:t>
      </w:r>
      <w:r>
        <w:t xml:space="preserve">our coloured themes and thus </w:t>
      </w:r>
      <w:r w:rsidR="00015162">
        <w:t xml:space="preserve">these would relate to </w:t>
      </w:r>
      <w:r>
        <w:t xml:space="preserve">question categories. At present we propose Strategic; Contested Values ; Long Termism ; Connectivity; Community  and </w:t>
      </w:r>
      <w:commentRangeStart w:id="8"/>
      <w:r>
        <w:t>Equity</w:t>
      </w:r>
      <w:commentRangeEnd w:id="8"/>
      <w:r>
        <w:rPr>
          <w:rStyle w:val="CommentReference"/>
        </w:rPr>
        <w:commentReference w:id="8"/>
      </w:r>
      <w:r>
        <w:t xml:space="preserve">    </w:t>
      </w:r>
    </w:p>
    <w:p w14:paraId="7A38D10A" w14:textId="03DCB05A" w:rsidR="003E538C" w:rsidRDefault="003E538C" w:rsidP="003E538C">
      <w:pPr>
        <w:pStyle w:val="ListParagraph"/>
        <w:numPr>
          <w:ilvl w:val="0"/>
          <w:numId w:val="1"/>
        </w:numPr>
      </w:pPr>
      <w:r>
        <w:t xml:space="preserve">By building these banks we can then offer users a board with a </w:t>
      </w:r>
      <w:proofErr w:type="spellStart"/>
      <w:r>
        <w:t>preset</w:t>
      </w:r>
      <w:proofErr w:type="spellEnd"/>
      <w:r>
        <w:t xml:space="preserve"> set of questions that cover the full range of issues</w:t>
      </w:r>
      <w:r w:rsidR="00015162">
        <w:t xml:space="preserve">/themes </w:t>
      </w:r>
      <w:r>
        <w:t xml:space="preserve">or we can enable a pick and mix selection so people can actually select the questions they want </w:t>
      </w:r>
      <w:r w:rsidR="00015162">
        <w:t xml:space="preserve">from the themes they want </w:t>
      </w:r>
      <w:r>
        <w:t>and/or create their own questions</w:t>
      </w:r>
      <w:r w:rsidR="00015162">
        <w:t xml:space="preserve"> or themes</w:t>
      </w:r>
      <w:r>
        <w:t xml:space="preserve">.  </w:t>
      </w:r>
    </w:p>
    <w:p w14:paraId="70B876B9" w14:textId="199ACE3B" w:rsidR="003E538C" w:rsidRPr="003E538C" w:rsidRDefault="003E538C" w:rsidP="003E538C">
      <w:pPr>
        <w:pStyle w:val="ListParagraph"/>
        <w:numPr>
          <w:ilvl w:val="0"/>
          <w:numId w:val="1"/>
        </w:numPr>
      </w:pPr>
      <w:r>
        <w:t>Ultimately we would like people who have built their own question set</w:t>
      </w:r>
      <w:r w:rsidR="00015162">
        <w:t xml:space="preserve"> or new themes </w:t>
      </w:r>
      <w:r>
        <w:t>to upload these.  This will enrich and build the question</w:t>
      </w:r>
      <w:r w:rsidR="00015162">
        <w:t xml:space="preserve"> bank </w:t>
      </w:r>
      <w:commentRangeStart w:id="9"/>
      <w:r>
        <w:t>resource</w:t>
      </w:r>
      <w:commentRangeEnd w:id="9"/>
      <w:r w:rsidR="00D223FF">
        <w:rPr>
          <w:rStyle w:val="CommentReference"/>
        </w:rPr>
        <w:commentReference w:id="9"/>
      </w:r>
      <w:r>
        <w:t xml:space="preserve">. </w:t>
      </w:r>
    </w:p>
    <w:p w14:paraId="6FAF8E6A" w14:textId="77777777" w:rsidR="003E538C" w:rsidRDefault="003E538C">
      <w:pPr>
        <w:rPr>
          <w:b/>
        </w:rPr>
      </w:pPr>
      <w:r>
        <w:rPr>
          <w:b/>
        </w:rPr>
        <w:t xml:space="preserve">CARD BANKS </w:t>
      </w:r>
    </w:p>
    <w:p w14:paraId="4169C924" w14:textId="7EFEBEF3" w:rsidR="00D223FF" w:rsidRDefault="00015162" w:rsidP="003E538C">
      <w:pPr>
        <w:pStyle w:val="ListParagraph"/>
        <w:numPr>
          <w:ilvl w:val="0"/>
          <w:numId w:val="1"/>
        </w:numPr>
      </w:pPr>
      <w:r>
        <w:t xml:space="preserve">The card banks are a </w:t>
      </w:r>
      <w:r w:rsidR="00D223FF">
        <w:t xml:space="preserve">pick and </w:t>
      </w:r>
      <w:proofErr w:type="gramStart"/>
      <w:r w:rsidR="00D223FF">
        <w:t>mix  of</w:t>
      </w:r>
      <w:proofErr w:type="gramEnd"/>
      <w:r w:rsidR="00D223FF">
        <w:t xml:space="preserve"> resources that might be useful for a particular exercise. </w:t>
      </w:r>
      <w:r w:rsidR="007F5DF3">
        <w:t xml:space="preserve">Guidance will help expose organisers to the pros and cons of </w:t>
      </w:r>
      <w:r>
        <w:t xml:space="preserve">using </w:t>
      </w:r>
      <w:r w:rsidR="007F5DF3">
        <w:t xml:space="preserve">various options </w:t>
      </w:r>
      <w:r w:rsidR="00D223FF">
        <w:t xml:space="preserve"> </w:t>
      </w:r>
    </w:p>
    <w:p w14:paraId="444A8993" w14:textId="0DF07A4C" w:rsidR="00D223FF" w:rsidRDefault="00D223FF" w:rsidP="003E538C">
      <w:pPr>
        <w:pStyle w:val="ListParagraph"/>
        <w:numPr>
          <w:ilvl w:val="0"/>
          <w:numId w:val="1"/>
        </w:numPr>
      </w:pPr>
      <w:r>
        <w:t xml:space="preserve">A common concern </w:t>
      </w:r>
      <w:r w:rsidR="00015162">
        <w:t xml:space="preserve">encountered </w:t>
      </w:r>
      <w:r>
        <w:t xml:space="preserve">was the need to introduce a chance or random event into the game. We see the need to set up a set of cards that change the nature of the game and can be used if people wish these include: </w:t>
      </w:r>
    </w:p>
    <w:p w14:paraId="3CF77869" w14:textId="62AD35E9" w:rsidR="003E538C" w:rsidRDefault="00D223FF" w:rsidP="003E538C">
      <w:pPr>
        <w:pStyle w:val="ListParagraph"/>
        <w:numPr>
          <w:ilvl w:val="0"/>
          <w:numId w:val="1"/>
        </w:numPr>
      </w:pPr>
      <w:r w:rsidRPr="007F5DF3">
        <w:rPr>
          <w:b/>
        </w:rPr>
        <w:t>Role play cards</w:t>
      </w:r>
      <w:r>
        <w:t>. Here we would like people to paint pen profiles of real people so that these roles can then be used in a game situation.</w:t>
      </w:r>
      <w:r w:rsidR="00015162">
        <w:t xml:space="preserve"> We need more than a role so we are looking for a 100 words to define the person and their values. </w:t>
      </w:r>
      <w:proofErr w:type="spellStart"/>
      <w:r>
        <w:t>Eg</w:t>
      </w:r>
      <w:proofErr w:type="spellEnd"/>
      <w:r>
        <w:t xml:space="preserve"> Farmer, </w:t>
      </w:r>
      <w:r w:rsidR="007F5DF3">
        <w:t xml:space="preserve">Planner, Developer, Landowner, </w:t>
      </w:r>
      <w:r>
        <w:t xml:space="preserve">Ecologist, Archaeologist,  </w:t>
      </w:r>
      <w:r w:rsidR="007F5DF3">
        <w:t>Small Business</w:t>
      </w:r>
      <w:r>
        <w:rPr>
          <w:rStyle w:val="CommentReference"/>
        </w:rPr>
        <w:commentReference w:id="10"/>
      </w:r>
      <w:r w:rsidR="007F5DF3">
        <w:t xml:space="preserve">, Supermarket </w:t>
      </w:r>
      <w:r>
        <w:t xml:space="preserve"> </w:t>
      </w:r>
    </w:p>
    <w:p w14:paraId="31E6078A" w14:textId="745A16AC" w:rsidR="00D223FF" w:rsidRDefault="00D223FF" w:rsidP="003E538C">
      <w:pPr>
        <w:pStyle w:val="ListParagraph"/>
        <w:numPr>
          <w:ilvl w:val="0"/>
          <w:numId w:val="1"/>
        </w:numPr>
      </w:pPr>
      <w:r w:rsidRPr="007F5DF3">
        <w:rPr>
          <w:b/>
        </w:rPr>
        <w:t>Random events cards</w:t>
      </w:r>
      <w:r>
        <w:t xml:space="preserve">: these cards would throw into the mix an unexpected event or crisis that the players then have to respond to and also possibly rethink earlier choices. </w:t>
      </w:r>
    </w:p>
    <w:p w14:paraId="3F24B9AC" w14:textId="08532C08" w:rsidR="00D223FF" w:rsidRDefault="00D223FF" w:rsidP="003E538C">
      <w:pPr>
        <w:pStyle w:val="ListParagraph"/>
        <w:numPr>
          <w:ilvl w:val="0"/>
          <w:numId w:val="1"/>
        </w:numPr>
      </w:pPr>
      <w:r w:rsidRPr="007F5DF3">
        <w:rPr>
          <w:b/>
        </w:rPr>
        <w:t>Consequences Cards</w:t>
      </w:r>
      <w:r>
        <w:t>; there was common support for trying to make people more accountable for their decisions</w:t>
      </w:r>
      <w:r w:rsidR="00015162">
        <w:t xml:space="preserve"> as they journey around a board</w:t>
      </w:r>
      <w:r w:rsidR="007F5DF3">
        <w:t xml:space="preserve">. These </w:t>
      </w:r>
      <w:proofErr w:type="gramStart"/>
      <w:r w:rsidR="007F5DF3">
        <w:t xml:space="preserve">cards </w:t>
      </w:r>
      <w:r>
        <w:t xml:space="preserve"> </w:t>
      </w:r>
      <w:r w:rsidR="007F5DF3">
        <w:t>might</w:t>
      </w:r>
      <w:proofErr w:type="gramEnd"/>
      <w:r w:rsidR="007F5DF3">
        <w:t xml:space="preserve"> be available for some  multiple choice questions</w:t>
      </w:r>
      <w:r w:rsidR="00015162">
        <w:t xml:space="preserve"> (question bank)</w:t>
      </w:r>
      <w:r w:rsidR="007F5DF3">
        <w:t xml:space="preserve"> where a set of consequences might be defined </w:t>
      </w:r>
      <w:r w:rsidR="00015162">
        <w:t xml:space="preserve">according to </w:t>
      </w:r>
      <w:r w:rsidR="007F5DF3">
        <w:t xml:space="preserve">particular answers. More simply we </w:t>
      </w:r>
      <w:r w:rsidR="00015162">
        <w:t xml:space="preserve">will also </w:t>
      </w:r>
      <w:r w:rsidR="007F5DF3">
        <w:t xml:space="preserve">have instructions to reflect on your previous answers   </w:t>
      </w:r>
    </w:p>
    <w:p w14:paraId="7EF3D89E" w14:textId="000CD92A" w:rsidR="00D223FF" w:rsidRDefault="00D223FF" w:rsidP="003E538C">
      <w:pPr>
        <w:pStyle w:val="ListParagraph"/>
        <w:numPr>
          <w:ilvl w:val="0"/>
          <w:numId w:val="1"/>
        </w:numPr>
      </w:pPr>
      <w:r w:rsidRPr="007F5DF3">
        <w:rPr>
          <w:b/>
        </w:rPr>
        <w:lastRenderedPageBreak/>
        <w:t>Reality Check cards</w:t>
      </w:r>
      <w:r>
        <w:t>: these are cards which link with the question banks above where for some questions there is actually the real answer of what happened in the scenario. This can be used to help promote debate and comparison</w:t>
      </w:r>
      <w:r w:rsidR="00015162">
        <w:t xml:space="preserve"> with the answer given</w:t>
      </w:r>
      <w:r>
        <w:t xml:space="preserve">.  </w:t>
      </w:r>
    </w:p>
    <w:p w14:paraId="1B74133E" w14:textId="30517271" w:rsidR="00D223FF" w:rsidRDefault="00D223FF" w:rsidP="003E538C">
      <w:pPr>
        <w:pStyle w:val="ListParagraph"/>
        <w:numPr>
          <w:ilvl w:val="0"/>
          <w:numId w:val="1"/>
        </w:numPr>
      </w:pPr>
      <w:r w:rsidRPr="007F5DF3">
        <w:rPr>
          <w:b/>
        </w:rPr>
        <w:t>Strategic Option</w:t>
      </w:r>
      <w:r>
        <w:t xml:space="preserve"> cards. These are cards that </w:t>
      </w:r>
      <w:r w:rsidR="00015162">
        <w:t xml:space="preserve">can be used from </w:t>
      </w:r>
      <w:r>
        <w:t>the outset</w:t>
      </w:r>
      <w:r w:rsidR="00015162">
        <w:t xml:space="preserve"> or during the game </w:t>
      </w:r>
      <w:r>
        <w:t xml:space="preserve">within a scenario how a player or players </w:t>
      </w:r>
      <w:proofErr w:type="gramStart"/>
      <w:r>
        <w:t>might  approach</w:t>
      </w:r>
      <w:proofErr w:type="gramEnd"/>
      <w:r>
        <w:t xml:space="preserve"> the questions.</w:t>
      </w:r>
      <w:r w:rsidR="00015162">
        <w:t xml:space="preserve"> Options for growth for example. </w:t>
      </w:r>
      <w:r>
        <w:t xml:space="preserve"> </w:t>
      </w:r>
    </w:p>
    <w:p w14:paraId="7CD33061" w14:textId="77777777" w:rsidR="004501C4" w:rsidRPr="00F05E93" w:rsidRDefault="00F05E93">
      <w:pPr>
        <w:rPr>
          <w:b/>
        </w:rPr>
      </w:pPr>
      <w:r w:rsidRPr="00F05E93">
        <w:rPr>
          <w:b/>
        </w:rPr>
        <w:t xml:space="preserve">CASE STUDIES </w:t>
      </w:r>
    </w:p>
    <w:p w14:paraId="43E36797" w14:textId="77777777" w:rsidR="00015162" w:rsidRDefault="00015162" w:rsidP="00C847C9">
      <w:pPr>
        <w:pStyle w:val="ListParagraph"/>
        <w:numPr>
          <w:ilvl w:val="0"/>
          <w:numId w:val="1"/>
        </w:numPr>
      </w:pPr>
      <w:r>
        <w:t xml:space="preserve">These will capture </w:t>
      </w:r>
      <w:r w:rsidR="00C847C9">
        <w:t xml:space="preserve">the different experiences and uses of Rufopoly </w:t>
      </w:r>
      <w:r>
        <w:t>u</w:t>
      </w:r>
      <w:r w:rsidR="00C847C9">
        <w:t xml:space="preserve">sing a set </w:t>
      </w:r>
      <w:commentRangeStart w:id="11"/>
      <w:r w:rsidR="00C847C9">
        <w:t>template</w:t>
      </w:r>
      <w:commentRangeEnd w:id="11"/>
      <w:r>
        <w:rPr>
          <w:rStyle w:val="CommentReference"/>
        </w:rPr>
        <w:commentReference w:id="11"/>
      </w:r>
      <w:r w:rsidR="00F05E93">
        <w:t xml:space="preserve"> whereby </w:t>
      </w:r>
      <w:r w:rsidR="00C847C9">
        <w:t xml:space="preserve">our </w:t>
      </w:r>
      <w:r w:rsidR="00F05E93">
        <w:t>existing case studies can be uploaded</w:t>
      </w:r>
      <w:r w:rsidR="00C847C9">
        <w:t xml:space="preserve">. This would cover: </w:t>
      </w:r>
      <w:r w:rsidR="00F05E93">
        <w:t>purpose of the exercise, what was done</w:t>
      </w:r>
      <w:r w:rsidR="00C847C9">
        <w:t xml:space="preserve">, what happened and lessons </w:t>
      </w:r>
      <w:r w:rsidR="00F05E93">
        <w:t>learnt</w:t>
      </w:r>
      <w:r>
        <w:t xml:space="preserve"> but </w:t>
      </w:r>
      <w:r w:rsidR="00C847C9">
        <w:t xml:space="preserve">with </w:t>
      </w:r>
      <w:r w:rsidR="00F05E93">
        <w:t xml:space="preserve">an update section </w:t>
      </w:r>
      <w:r>
        <w:t xml:space="preserve">also </w:t>
      </w:r>
      <w:r w:rsidR="00F05E93">
        <w:t xml:space="preserve">added. </w:t>
      </w:r>
    </w:p>
    <w:p w14:paraId="4CF3EA14" w14:textId="43A6DBE1" w:rsidR="00F05E93" w:rsidRDefault="00F05E93" w:rsidP="00C847C9">
      <w:pPr>
        <w:pStyle w:val="ListParagraph"/>
        <w:numPr>
          <w:ilvl w:val="0"/>
          <w:numId w:val="1"/>
        </w:numPr>
      </w:pPr>
      <w:r>
        <w:t xml:space="preserve">This section was seen to have both a review of past studies up to NOW but also a section whereby new experiences </w:t>
      </w:r>
      <w:r w:rsidR="00C847C9">
        <w:t xml:space="preserve">with the Resource Kit </w:t>
      </w:r>
      <w:r>
        <w:t xml:space="preserve">could be uploaded to so that it grows </w:t>
      </w:r>
      <w:r w:rsidR="00C847C9">
        <w:t>as a resource</w:t>
      </w:r>
      <w:r w:rsidR="00015162">
        <w:t xml:space="preserve"> base</w:t>
      </w:r>
      <w:r w:rsidR="00C847C9">
        <w:t xml:space="preserve">. </w:t>
      </w:r>
      <w:r>
        <w:t xml:space="preserve"> </w:t>
      </w:r>
    </w:p>
    <w:p w14:paraId="627DC7C0" w14:textId="77777777" w:rsidR="00510A66" w:rsidRDefault="00645B71">
      <w:pPr>
        <w:rPr>
          <w:b/>
        </w:rPr>
      </w:pPr>
      <w:r w:rsidRPr="00645B71">
        <w:rPr>
          <w:b/>
        </w:rPr>
        <w:t xml:space="preserve">FAQ FREQUENTLY ASKED QUESTIONS </w:t>
      </w:r>
    </w:p>
    <w:p w14:paraId="0E64FD06" w14:textId="3D85CD61" w:rsidR="00645B71" w:rsidRDefault="00645B71" w:rsidP="00C847C9">
      <w:pPr>
        <w:pStyle w:val="ListParagraph"/>
        <w:numPr>
          <w:ilvl w:val="0"/>
          <w:numId w:val="1"/>
        </w:numPr>
      </w:pPr>
      <w:r>
        <w:t xml:space="preserve">This </w:t>
      </w:r>
      <w:r w:rsidR="003E538C">
        <w:t xml:space="preserve">section was seen to be </w:t>
      </w:r>
      <w:r w:rsidR="00015162">
        <w:t xml:space="preserve">an </w:t>
      </w:r>
      <w:r w:rsidR="003E538C">
        <w:t xml:space="preserve">important </w:t>
      </w:r>
      <w:r w:rsidR="00015162">
        <w:t>add on to the central g</w:t>
      </w:r>
      <w:r w:rsidR="003E538C">
        <w:t>uidance that dealt with commonly occurring questions and problems. For the most part these would be key concerns from the workshops</w:t>
      </w:r>
      <w:r w:rsidR="00015162">
        <w:t xml:space="preserve"> (</w:t>
      </w:r>
      <w:proofErr w:type="spellStart"/>
      <w:r w:rsidR="00015162">
        <w:t>eg</w:t>
      </w:r>
      <w:proofErr w:type="spellEnd"/>
      <w:r w:rsidR="00015162">
        <w:t xml:space="preserve"> size, numbers, </w:t>
      </w:r>
      <w:proofErr w:type="gramStart"/>
      <w:r w:rsidR="00015162">
        <w:t>real</w:t>
      </w:r>
      <w:proofErr w:type="gramEnd"/>
      <w:r w:rsidR="00015162">
        <w:t xml:space="preserve"> vs hypothetical)</w:t>
      </w:r>
      <w:r w:rsidR="003E538C">
        <w:t>, past experiences and also problems actually encountered with the testing of this resource kit</w:t>
      </w:r>
      <w:r w:rsidR="00015162">
        <w:t xml:space="preserve"> itself</w:t>
      </w:r>
      <w:r w:rsidR="003E538C">
        <w:t xml:space="preserve">. We have limited this to 20 priority issues.  </w:t>
      </w:r>
      <w:r>
        <w:t xml:space="preserve"> </w:t>
      </w:r>
    </w:p>
    <w:p w14:paraId="186800A6" w14:textId="7C511C93" w:rsidR="007F5DF3" w:rsidRPr="007F5DF3" w:rsidRDefault="007F5DF3" w:rsidP="007F5DF3">
      <w:pPr>
        <w:rPr>
          <w:b/>
        </w:rPr>
      </w:pPr>
      <w:r w:rsidRPr="007F5DF3">
        <w:rPr>
          <w:b/>
        </w:rPr>
        <w:t xml:space="preserve">FORUM DISCUSSIONS </w:t>
      </w:r>
    </w:p>
    <w:p w14:paraId="68ED8D42" w14:textId="4D61F4EA" w:rsidR="007F5DF3" w:rsidRPr="00645B71" w:rsidRDefault="007F5DF3" w:rsidP="007F5DF3">
      <w:pPr>
        <w:pStyle w:val="ListParagraph"/>
        <w:numPr>
          <w:ilvl w:val="0"/>
          <w:numId w:val="1"/>
        </w:numPr>
      </w:pPr>
      <w:r>
        <w:t xml:space="preserve">There was a need to enable registered users to share their experiences and ask questions. </w:t>
      </w:r>
      <w:r w:rsidR="009907AC">
        <w:t xml:space="preserve"> This would be monitored as many discussion form do fail to take off. </w:t>
      </w:r>
    </w:p>
    <w:p w14:paraId="534B94B6" w14:textId="344BD5F8" w:rsidR="00645B71" w:rsidRPr="00A67DBA" w:rsidRDefault="007F5DF3">
      <w:pPr>
        <w:rPr>
          <w:b/>
        </w:rPr>
      </w:pPr>
      <w:r w:rsidRPr="00A67DBA">
        <w:rPr>
          <w:b/>
        </w:rPr>
        <w:t xml:space="preserve">LEGACY </w:t>
      </w:r>
    </w:p>
    <w:p w14:paraId="08D37C15" w14:textId="199D146F" w:rsidR="007F5DF3" w:rsidRDefault="007F5DF3" w:rsidP="007F5DF3">
      <w:pPr>
        <w:pStyle w:val="ListParagraph"/>
        <w:numPr>
          <w:ilvl w:val="0"/>
          <w:numId w:val="1"/>
        </w:numPr>
      </w:pPr>
      <w:r>
        <w:t>The project</w:t>
      </w:r>
      <w:r w:rsidR="009907AC">
        <w:t xml:space="preserve">  </w:t>
      </w:r>
      <w:r>
        <w:t xml:space="preserve"> finishes</w:t>
      </w:r>
      <w:r w:rsidR="009907AC">
        <w:t xml:space="preserve"> officially </w:t>
      </w:r>
      <w:r>
        <w:t>in November 2015. However</w:t>
      </w:r>
      <w:r w:rsidR="009907AC">
        <w:t>,</w:t>
      </w:r>
      <w:r>
        <w:t xml:space="preserve"> it is vital that we build a legacy component in. We have secured access to a hosting via David Jarvis Associates and we </w:t>
      </w:r>
      <w:r w:rsidR="009907AC">
        <w:t xml:space="preserve">will </w:t>
      </w:r>
      <w:r>
        <w:t xml:space="preserve">create a </w:t>
      </w:r>
      <w:r w:rsidR="009907AC">
        <w:t xml:space="preserve">simple </w:t>
      </w:r>
      <w:r>
        <w:t xml:space="preserve">web design that will enable us (the core team) to upload </w:t>
      </w:r>
      <w:r w:rsidR="00A67DBA">
        <w:t xml:space="preserve">at least </w:t>
      </w:r>
      <w:r>
        <w:t xml:space="preserve">2 times a year resources that </w:t>
      </w:r>
      <w:r w:rsidR="00A67DBA">
        <w:t xml:space="preserve">external </w:t>
      </w:r>
      <w:r>
        <w:t>users have submitted after the project end</w:t>
      </w:r>
      <w:r w:rsidR="00A67DBA">
        <w:t xml:space="preserve"> (</w:t>
      </w:r>
      <w:proofErr w:type="spellStart"/>
      <w:r w:rsidR="009907AC">
        <w:t>eg</w:t>
      </w:r>
      <w:proofErr w:type="spellEnd"/>
      <w:r w:rsidR="009907AC">
        <w:t xml:space="preserve"> </w:t>
      </w:r>
      <w:r w:rsidR="00A67DBA">
        <w:t>boards, questions, case study and evaluations)</w:t>
      </w:r>
      <w:r>
        <w:t xml:space="preserve">. However </w:t>
      </w:r>
      <w:r w:rsidR="00A67DBA">
        <w:t xml:space="preserve">the site will be regularly monitored for problems as part of our own requirement for research assessment exercise 2020 and impact studies.  </w:t>
      </w:r>
    </w:p>
    <w:p w14:paraId="5B182EB8" w14:textId="2E3FFDAC" w:rsidR="00230596" w:rsidRPr="009907AC" w:rsidRDefault="00230596" w:rsidP="00230596">
      <w:pPr>
        <w:rPr>
          <w:b/>
        </w:rPr>
      </w:pPr>
      <w:r w:rsidRPr="009907AC">
        <w:rPr>
          <w:b/>
        </w:rPr>
        <w:t xml:space="preserve">INTERACTION AND FUNCTIONALITY </w:t>
      </w:r>
    </w:p>
    <w:p w14:paraId="45342B68" w14:textId="3A25942E" w:rsidR="00230596" w:rsidRDefault="00230596" w:rsidP="00230596">
      <w:pPr>
        <w:pStyle w:val="ListParagraph"/>
        <w:numPr>
          <w:ilvl w:val="0"/>
          <w:numId w:val="1"/>
        </w:numPr>
      </w:pPr>
      <w:r>
        <w:t>The initial resource kit (late May) will be a simple functional web portal that will take you to the various stages above without the design or interactivity. As we go through the testing phase we will start to augment the design and interactivity</w:t>
      </w:r>
      <w:r w:rsidR="009907AC">
        <w:t xml:space="preserve"> in conjunction with feedback</w:t>
      </w:r>
      <w:r>
        <w:t>. Pragmatically we need to get you something you can use and test. All the preliminary resources will be available for downloads but the question banks, case studies and card banks do depend on your support.</w:t>
      </w:r>
    </w:p>
    <w:p w14:paraId="67F38DD1" w14:textId="17EE808B" w:rsidR="00230596" w:rsidRDefault="00230596" w:rsidP="00230596">
      <w:pPr>
        <w:pStyle w:val="ListParagraph"/>
        <w:numPr>
          <w:ilvl w:val="0"/>
          <w:numId w:val="1"/>
        </w:numPr>
      </w:pPr>
      <w:r>
        <w:t xml:space="preserve">The latter changes to the web portal will enable discussion and uploads of material but clearly this is not a priority for us just now.    </w:t>
      </w:r>
    </w:p>
    <w:p w14:paraId="49C5399C" w14:textId="77777777" w:rsidR="00230596" w:rsidRDefault="00230596" w:rsidP="00230596"/>
    <w:p w14:paraId="1594F98A" w14:textId="77777777" w:rsidR="00FB784F" w:rsidRDefault="00FB784F"/>
    <w:p w14:paraId="0F35DA6F" w14:textId="77777777" w:rsidR="00FB784F" w:rsidRDefault="00FB784F"/>
    <w:sectPr w:rsidR="00FB784F">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Alister Scott" w:date="2015-05-03T15:04:00Z" w:initials="AS">
    <w:p w14:paraId="18E93EB0" w14:textId="00D5D3F9" w:rsidR="00A37683" w:rsidRDefault="00A37683">
      <w:pPr>
        <w:pStyle w:val="CommentText"/>
      </w:pPr>
      <w:r>
        <w:rPr>
          <w:rStyle w:val="CommentReference"/>
        </w:rPr>
        <w:annotationRef/>
      </w:r>
      <w:r>
        <w:t xml:space="preserve">We would value your formal response and support for this as part of the exercise. It is key that your specific requirements are embedded as far as is possible. </w:t>
      </w:r>
    </w:p>
    <w:p w14:paraId="2631B859" w14:textId="39886A47" w:rsidR="00A37683" w:rsidRDefault="00A37683">
      <w:pPr>
        <w:pStyle w:val="CommentText"/>
      </w:pPr>
      <w:r>
        <w:t xml:space="preserve">If you agree with the kit as currently presented we would value a brief email to say so. </w:t>
      </w:r>
    </w:p>
  </w:comment>
  <w:comment w:id="2" w:author="Alister Scott" w:date="2015-05-03T15:08:00Z" w:initials="AS">
    <w:p w14:paraId="35143F46" w14:textId="2F993359" w:rsidR="00A37683" w:rsidRDefault="00A37683">
      <w:pPr>
        <w:pStyle w:val="CommentText"/>
      </w:pPr>
      <w:r>
        <w:rPr>
          <w:rStyle w:val="CommentReference"/>
        </w:rPr>
        <w:annotationRef/>
      </w:r>
      <w:r>
        <w:t xml:space="preserve">These boxes within the document will hold specific points for comment and action. </w:t>
      </w:r>
    </w:p>
  </w:comment>
  <w:comment w:id="3" w:author="Alister Scott" w:date="2015-05-03T15:40:00Z" w:initials="AS">
    <w:p w14:paraId="69393F01" w14:textId="77777777" w:rsidR="009907AC" w:rsidRDefault="009907AC" w:rsidP="009907AC">
      <w:pPr>
        <w:pStyle w:val="ListParagraph"/>
        <w:ind w:left="0"/>
      </w:pPr>
      <w:r>
        <w:rPr>
          <w:rStyle w:val="CommentReference"/>
        </w:rPr>
        <w:annotationRef/>
      </w:r>
      <w:r>
        <w:t xml:space="preserve">We are keen to identify and formalise procedures for the testing phase. Thus if you see any opportunities between late May and September please let us know asap. </w:t>
      </w:r>
    </w:p>
    <w:p w14:paraId="1830302B" w14:textId="0BB4B35F" w:rsidR="009907AC" w:rsidRDefault="009907AC">
      <w:pPr>
        <w:pStyle w:val="CommentText"/>
      </w:pPr>
    </w:p>
  </w:comment>
  <w:comment w:id="4" w:author="Alister Scott" w:date="2015-05-03T15:11:00Z" w:initials="AS">
    <w:p w14:paraId="1B407295" w14:textId="77777777" w:rsidR="00A37683" w:rsidRDefault="00A37683">
      <w:pPr>
        <w:pStyle w:val="CommentText"/>
      </w:pPr>
      <w:r>
        <w:rPr>
          <w:rStyle w:val="CommentReference"/>
        </w:rPr>
        <w:annotationRef/>
      </w:r>
      <w:r>
        <w:t>For an example of the type of web portal we are considering. The NEAT tree provides a good example.</w:t>
      </w:r>
    </w:p>
    <w:p w14:paraId="02BCFB90" w14:textId="762AA2AD" w:rsidR="00A37683" w:rsidRDefault="00A37683">
      <w:pPr>
        <w:pStyle w:val="CommentText"/>
      </w:pPr>
      <w:r>
        <w:t xml:space="preserve"> </w:t>
      </w:r>
      <w:hyperlink r:id="rId1" w:history="1">
        <w:r w:rsidRPr="00C946A4">
          <w:rPr>
            <w:rStyle w:val="Hyperlink"/>
          </w:rPr>
          <w:t>http://neat.ecosystemsknowledge.net/</w:t>
        </w:r>
      </w:hyperlink>
    </w:p>
    <w:p w14:paraId="44A6A693" w14:textId="77777777" w:rsidR="00A37683" w:rsidRDefault="00A37683">
      <w:pPr>
        <w:pStyle w:val="CommentText"/>
      </w:pPr>
    </w:p>
  </w:comment>
  <w:comment w:id="5" w:author="Alister Scott" w:date="2015-05-03T15:12:00Z" w:initials="AS">
    <w:p w14:paraId="4FF4D92E" w14:textId="37876DD7" w:rsidR="00A37683" w:rsidRDefault="00A37683">
      <w:pPr>
        <w:pStyle w:val="CommentText"/>
      </w:pPr>
      <w:r>
        <w:rPr>
          <w:rStyle w:val="CommentReference"/>
        </w:rPr>
        <w:annotationRef/>
      </w:r>
      <w:proofErr w:type="gramStart"/>
      <w:r>
        <w:t>there</w:t>
      </w:r>
      <w:proofErr w:type="gramEnd"/>
      <w:r>
        <w:t xml:space="preserve"> is an issue about whether we keep the Rufopoly term. This is a key point we would like you views on and suggestions for any alternative. </w:t>
      </w:r>
    </w:p>
  </w:comment>
  <w:comment w:id="6" w:author="Alister Scott" w:date="2015-05-02T12:48:00Z" w:initials="AS">
    <w:p w14:paraId="44BD2F8A" w14:textId="77777777" w:rsidR="00C847C9" w:rsidRDefault="00C847C9">
      <w:pPr>
        <w:pStyle w:val="CommentText"/>
      </w:pPr>
      <w:r>
        <w:rPr>
          <w:rStyle w:val="CommentReference"/>
        </w:rPr>
        <w:annotationRef/>
      </w:r>
      <w:r>
        <w:t xml:space="preserve">We would value specific comments on the set of boards you would most value </w:t>
      </w:r>
    </w:p>
  </w:comment>
  <w:comment w:id="7" w:author="Alister Scott" w:date="2015-05-03T15:26:00Z" w:initials="AS">
    <w:p w14:paraId="59E65EF1" w14:textId="747ECCC9" w:rsidR="00015162" w:rsidRDefault="00015162">
      <w:pPr>
        <w:pStyle w:val="CommentText"/>
      </w:pPr>
      <w:r>
        <w:rPr>
          <w:rStyle w:val="CommentReference"/>
        </w:rPr>
        <w:annotationRef/>
      </w:r>
      <w:r>
        <w:t xml:space="preserve">We would value any member of the team agreeing to be part of this team. It would be an email process of peer review.  </w:t>
      </w:r>
    </w:p>
  </w:comment>
  <w:comment w:id="8" w:author="Alister Scott" w:date="2015-05-02T12:59:00Z" w:initials="AS">
    <w:p w14:paraId="28D5AAEF" w14:textId="77777777" w:rsidR="003E538C" w:rsidRDefault="003E538C">
      <w:pPr>
        <w:pStyle w:val="CommentText"/>
      </w:pPr>
      <w:r>
        <w:rPr>
          <w:rStyle w:val="CommentReference"/>
        </w:rPr>
        <w:annotationRef/>
      </w:r>
      <w:r>
        <w:t xml:space="preserve">What other categories would you like to see </w:t>
      </w:r>
    </w:p>
  </w:comment>
  <w:comment w:id="9" w:author="Alister Scott" w:date="2015-05-02T13:05:00Z" w:initials="AS">
    <w:p w14:paraId="1CC2F986" w14:textId="70456982" w:rsidR="00D223FF" w:rsidRDefault="00D223FF">
      <w:pPr>
        <w:pStyle w:val="CommentText"/>
      </w:pPr>
      <w:r>
        <w:rPr>
          <w:rStyle w:val="CommentReference"/>
        </w:rPr>
        <w:annotationRef/>
      </w:r>
      <w:r>
        <w:t xml:space="preserve">It is here that we would like you to meet in groups and create your own questions based on your own real experiences which can be used. If you have a good question but it doesn’t fit a theme then create a new theme.  </w:t>
      </w:r>
    </w:p>
  </w:comment>
  <w:comment w:id="10" w:author="Alister Scott" w:date="2015-05-02T13:08:00Z" w:initials="AS">
    <w:p w14:paraId="4E41ADDE" w14:textId="40846366" w:rsidR="00D223FF" w:rsidRDefault="00D223FF">
      <w:pPr>
        <w:pStyle w:val="CommentText"/>
      </w:pPr>
      <w:r>
        <w:rPr>
          <w:rStyle w:val="CommentReference"/>
        </w:rPr>
        <w:annotationRef/>
      </w:r>
      <w:r>
        <w:t xml:space="preserve">What are the key role playing personalities you think we need. We would like you to write 100 word profiles on a set template </w:t>
      </w:r>
    </w:p>
  </w:comment>
  <w:comment w:id="11" w:author="Alister Scott" w:date="2015-05-03T15:34:00Z" w:initials="AS">
    <w:p w14:paraId="3A0E17B4" w14:textId="6CF288A9" w:rsidR="00015162" w:rsidRDefault="00015162">
      <w:pPr>
        <w:pStyle w:val="CommentText"/>
      </w:pPr>
      <w:r>
        <w:rPr>
          <w:rStyle w:val="CommentReference"/>
        </w:rPr>
        <w:annotationRef/>
      </w:r>
      <w:hyperlink r:id="rId2" w:history="1">
        <w:r w:rsidRPr="00C946A4">
          <w:rPr>
            <w:rStyle w:val="Hyperlink"/>
          </w:rPr>
          <w:t>http://neat.ecosystemsknowledge.net/studies.html</w:t>
        </w:r>
      </w:hyperlink>
    </w:p>
    <w:p w14:paraId="7B905A13" w14:textId="324C7415" w:rsidR="00015162" w:rsidRDefault="00015162">
      <w:pPr>
        <w:pStyle w:val="Comment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631B859" w15:done="0"/>
  <w15:commentEx w15:paraId="35143F46" w15:done="0"/>
  <w15:commentEx w15:paraId="1830302B" w15:done="0"/>
  <w15:commentEx w15:paraId="44A6A693" w15:done="0"/>
  <w15:commentEx w15:paraId="4FF4D92E" w15:done="0"/>
  <w15:commentEx w15:paraId="44BD2F8A" w15:done="0"/>
  <w15:commentEx w15:paraId="59E65EF1" w15:done="0"/>
  <w15:commentEx w15:paraId="28D5AAEF" w15:done="0"/>
  <w15:commentEx w15:paraId="1CC2F986" w15:done="0"/>
  <w15:commentEx w15:paraId="4E41ADDE" w15:done="0"/>
  <w15:commentEx w15:paraId="7B905A13"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273AE0"/>
    <w:multiLevelType w:val="hybridMultilevel"/>
    <w:tmpl w:val="A04E71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4633125"/>
    <w:multiLevelType w:val="hybridMultilevel"/>
    <w:tmpl w:val="3844D8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C990178"/>
    <w:multiLevelType w:val="hybridMultilevel"/>
    <w:tmpl w:val="0EF66C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5D07CCE"/>
    <w:multiLevelType w:val="hybridMultilevel"/>
    <w:tmpl w:val="0B2859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73C0DE5"/>
    <w:multiLevelType w:val="hybridMultilevel"/>
    <w:tmpl w:val="7F16D0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A9F3DF1"/>
    <w:multiLevelType w:val="hybridMultilevel"/>
    <w:tmpl w:val="E8C8EB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22B6394"/>
    <w:multiLevelType w:val="hybridMultilevel"/>
    <w:tmpl w:val="BF3E5D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4"/>
  </w:num>
  <w:num w:numId="5">
    <w:abstractNumId w:val="0"/>
  </w:num>
  <w:num w:numId="6">
    <w:abstractNumId w:val="6"/>
  </w:num>
  <w:num w:numId="7">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ister Scott">
    <w15:presenceInfo w15:providerId="AD" w15:userId="S-1-5-21-1957994488-1326574676-1417001333-469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C59"/>
    <w:rsid w:val="00015162"/>
    <w:rsid w:val="00044FDC"/>
    <w:rsid w:val="00143090"/>
    <w:rsid w:val="00230596"/>
    <w:rsid w:val="00314A91"/>
    <w:rsid w:val="00362127"/>
    <w:rsid w:val="003E538C"/>
    <w:rsid w:val="004501C4"/>
    <w:rsid w:val="00493ADC"/>
    <w:rsid w:val="004F3AD9"/>
    <w:rsid w:val="00510A66"/>
    <w:rsid w:val="005778D9"/>
    <w:rsid w:val="00591B66"/>
    <w:rsid w:val="00645B71"/>
    <w:rsid w:val="007F5DF3"/>
    <w:rsid w:val="00930F04"/>
    <w:rsid w:val="009907AC"/>
    <w:rsid w:val="00A37683"/>
    <w:rsid w:val="00A47257"/>
    <w:rsid w:val="00A67DBA"/>
    <w:rsid w:val="00AC6A21"/>
    <w:rsid w:val="00B14F45"/>
    <w:rsid w:val="00BB6294"/>
    <w:rsid w:val="00BD256C"/>
    <w:rsid w:val="00C847C9"/>
    <w:rsid w:val="00D223FF"/>
    <w:rsid w:val="00E26C59"/>
    <w:rsid w:val="00E42FC8"/>
    <w:rsid w:val="00E95A78"/>
    <w:rsid w:val="00F05E93"/>
    <w:rsid w:val="00F12266"/>
    <w:rsid w:val="00F8699C"/>
    <w:rsid w:val="00FB784F"/>
    <w:rsid w:val="00FC495A"/>
    <w:rsid w:val="00FF34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585A8"/>
  <w15:chartTrackingRefBased/>
  <w15:docId w15:val="{E9844087-31C3-4E47-9679-D66980128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4F45"/>
    <w:pPr>
      <w:ind w:left="720"/>
      <w:contextualSpacing/>
    </w:pPr>
  </w:style>
  <w:style w:type="character" w:styleId="CommentReference">
    <w:name w:val="annotation reference"/>
    <w:basedOn w:val="DefaultParagraphFont"/>
    <w:uiPriority w:val="99"/>
    <w:semiHidden/>
    <w:unhideWhenUsed/>
    <w:rsid w:val="00C847C9"/>
    <w:rPr>
      <w:sz w:val="16"/>
      <w:szCs w:val="16"/>
    </w:rPr>
  </w:style>
  <w:style w:type="paragraph" w:styleId="CommentText">
    <w:name w:val="annotation text"/>
    <w:basedOn w:val="Normal"/>
    <w:link w:val="CommentTextChar"/>
    <w:uiPriority w:val="99"/>
    <w:semiHidden/>
    <w:unhideWhenUsed/>
    <w:rsid w:val="00C847C9"/>
    <w:pPr>
      <w:spacing w:line="240" w:lineRule="auto"/>
    </w:pPr>
    <w:rPr>
      <w:sz w:val="20"/>
      <w:szCs w:val="20"/>
    </w:rPr>
  </w:style>
  <w:style w:type="character" w:customStyle="1" w:styleId="CommentTextChar">
    <w:name w:val="Comment Text Char"/>
    <w:basedOn w:val="DefaultParagraphFont"/>
    <w:link w:val="CommentText"/>
    <w:uiPriority w:val="99"/>
    <w:semiHidden/>
    <w:rsid w:val="00C847C9"/>
    <w:rPr>
      <w:sz w:val="20"/>
      <w:szCs w:val="20"/>
    </w:rPr>
  </w:style>
  <w:style w:type="paragraph" w:styleId="CommentSubject">
    <w:name w:val="annotation subject"/>
    <w:basedOn w:val="CommentText"/>
    <w:next w:val="CommentText"/>
    <w:link w:val="CommentSubjectChar"/>
    <w:uiPriority w:val="99"/>
    <w:semiHidden/>
    <w:unhideWhenUsed/>
    <w:rsid w:val="00C847C9"/>
    <w:rPr>
      <w:b/>
      <w:bCs/>
    </w:rPr>
  </w:style>
  <w:style w:type="character" w:customStyle="1" w:styleId="CommentSubjectChar">
    <w:name w:val="Comment Subject Char"/>
    <w:basedOn w:val="CommentTextChar"/>
    <w:link w:val="CommentSubject"/>
    <w:uiPriority w:val="99"/>
    <w:semiHidden/>
    <w:rsid w:val="00C847C9"/>
    <w:rPr>
      <w:b/>
      <w:bCs/>
      <w:sz w:val="20"/>
      <w:szCs w:val="20"/>
    </w:rPr>
  </w:style>
  <w:style w:type="paragraph" w:styleId="BalloonText">
    <w:name w:val="Balloon Text"/>
    <w:basedOn w:val="Normal"/>
    <w:link w:val="BalloonTextChar"/>
    <w:uiPriority w:val="99"/>
    <w:semiHidden/>
    <w:unhideWhenUsed/>
    <w:rsid w:val="00C847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47C9"/>
    <w:rPr>
      <w:rFonts w:ascii="Segoe UI" w:hAnsi="Segoe UI" w:cs="Segoe UI"/>
      <w:sz w:val="18"/>
      <w:szCs w:val="18"/>
    </w:rPr>
  </w:style>
  <w:style w:type="character" w:styleId="Hyperlink">
    <w:name w:val="Hyperlink"/>
    <w:basedOn w:val="DefaultParagraphFont"/>
    <w:uiPriority w:val="99"/>
    <w:unhideWhenUsed/>
    <w:rsid w:val="00A3768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comments.xml.rels><?xml version="1.0" encoding="UTF-8" standalone="yes"?>
<Relationships xmlns="http://schemas.openxmlformats.org/package/2006/relationships"><Relationship Id="rId2" Type="http://schemas.openxmlformats.org/officeDocument/2006/relationships/hyperlink" Target="http://neat.ecosystemsknowledge.net/studies.html" TargetMode="External"/><Relationship Id="rId1" Type="http://schemas.openxmlformats.org/officeDocument/2006/relationships/hyperlink" Target="http://neat.ecosystemsknowledge.net/" TargetMode="External"/></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760</TotalTime>
  <Pages>6</Pages>
  <Words>1726</Words>
  <Characters>9839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Alister Scott</dc:creator>
  <cp:keywords/>
  <dc:description/>
  <cp:lastModifiedBy>Alister Scott</cp:lastModifiedBy>
  <cp:revision>10</cp:revision>
  <dcterms:created xsi:type="dcterms:W3CDTF">2015-05-01T07:14:00Z</dcterms:created>
  <dcterms:modified xsi:type="dcterms:W3CDTF">2015-05-03T15:05:00Z</dcterms:modified>
</cp:coreProperties>
</file>